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88" w:rsidRDefault="00847488" w:rsidP="00EA1CE9">
      <w:pPr>
        <w:pStyle w:val="ad"/>
        <w:rPr>
          <w:b/>
        </w:rPr>
      </w:pPr>
      <w:r>
        <w:rPr>
          <w:b/>
        </w:rPr>
        <w:t>Отчет</w:t>
      </w:r>
    </w:p>
    <w:p w:rsidR="00847488" w:rsidRPr="00EA1CE9" w:rsidRDefault="00847488" w:rsidP="00D57C97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 xml:space="preserve">об итогах исполнения бюджета </w:t>
      </w:r>
      <w:r w:rsidR="00D57C97" w:rsidRPr="00EA1CE9">
        <w:rPr>
          <w:rFonts w:ascii="Times New Roman" w:hAnsi="Times New Roman"/>
          <w:sz w:val="28"/>
        </w:rPr>
        <w:t>Пеклинско</w:t>
      </w:r>
      <w:r w:rsidR="00D57C97">
        <w:rPr>
          <w:rFonts w:ascii="Times New Roman" w:hAnsi="Times New Roman"/>
          <w:sz w:val="28"/>
        </w:rPr>
        <w:t>го</w:t>
      </w:r>
      <w:r w:rsidR="00D57C97" w:rsidRPr="00EA1CE9">
        <w:rPr>
          <w:rFonts w:ascii="Times New Roman" w:hAnsi="Times New Roman"/>
          <w:sz w:val="28"/>
        </w:rPr>
        <w:t xml:space="preserve"> сельско</w:t>
      </w:r>
      <w:r w:rsidR="00D57C97">
        <w:rPr>
          <w:rFonts w:ascii="Times New Roman" w:hAnsi="Times New Roman"/>
          <w:sz w:val="28"/>
        </w:rPr>
        <w:t>го</w:t>
      </w:r>
      <w:r w:rsidR="00D57C97" w:rsidRPr="00EA1CE9">
        <w:rPr>
          <w:rFonts w:ascii="Times New Roman" w:hAnsi="Times New Roman"/>
          <w:sz w:val="28"/>
        </w:rPr>
        <w:t xml:space="preserve"> поселени</w:t>
      </w:r>
      <w:r w:rsidR="00D57C97">
        <w:rPr>
          <w:rFonts w:ascii="Times New Roman" w:hAnsi="Times New Roman"/>
          <w:sz w:val="28"/>
        </w:rPr>
        <w:t>я Дубровского муниципального района Брянской области</w:t>
      </w:r>
      <w:r w:rsidR="00D57C97" w:rsidRPr="00EA1CE9">
        <w:rPr>
          <w:rFonts w:ascii="Times New Roman" w:hAnsi="Times New Roman"/>
          <w:sz w:val="28"/>
        </w:rPr>
        <w:t xml:space="preserve"> </w:t>
      </w:r>
      <w:r w:rsidRPr="00EA1CE9">
        <w:rPr>
          <w:rFonts w:ascii="Times New Roman" w:hAnsi="Times New Roman"/>
          <w:sz w:val="28"/>
        </w:rPr>
        <w:t xml:space="preserve">за </w:t>
      </w:r>
      <w:r w:rsidR="005755A1">
        <w:rPr>
          <w:rFonts w:ascii="Times New Roman" w:hAnsi="Times New Roman"/>
          <w:sz w:val="28"/>
        </w:rPr>
        <w:t xml:space="preserve">1 </w:t>
      </w:r>
      <w:r w:rsidR="00330D32">
        <w:rPr>
          <w:rFonts w:ascii="Times New Roman" w:hAnsi="Times New Roman"/>
          <w:sz w:val="28"/>
        </w:rPr>
        <w:t>полугодие</w:t>
      </w:r>
      <w:r w:rsidR="005755A1">
        <w:rPr>
          <w:rFonts w:ascii="Times New Roman" w:hAnsi="Times New Roman"/>
          <w:sz w:val="28"/>
        </w:rPr>
        <w:t xml:space="preserve"> </w:t>
      </w:r>
      <w:r w:rsidRPr="00EA1CE9">
        <w:rPr>
          <w:rFonts w:ascii="Times New Roman" w:hAnsi="Times New Roman"/>
          <w:sz w:val="28"/>
        </w:rPr>
        <w:t>20</w:t>
      </w:r>
      <w:r w:rsidR="00F03D21">
        <w:rPr>
          <w:rFonts w:ascii="Times New Roman" w:hAnsi="Times New Roman"/>
          <w:sz w:val="28"/>
        </w:rPr>
        <w:t>20</w:t>
      </w:r>
      <w:r w:rsidRPr="00EA1CE9">
        <w:rPr>
          <w:rFonts w:ascii="Times New Roman" w:hAnsi="Times New Roman"/>
          <w:sz w:val="28"/>
        </w:rPr>
        <w:t xml:space="preserve"> года. </w:t>
      </w:r>
    </w:p>
    <w:p w:rsidR="00D57C97" w:rsidRDefault="00D57C97" w:rsidP="00D57C9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2020 год первоначально утверждены решением Пеклинского сельского Совета народных депутатов </w:t>
      </w:r>
      <w:r w:rsidRPr="007767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77670A">
        <w:rPr>
          <w:rFonts w:ascii="Times New Roman" w:hAnsi="Times New Roman"/>
          <w:sz w:val="28"/>
          <w:szCs w:val="28"/>
        </w:rPr>
        <w:t>.</w:t>
      </w:r>
      <w:r w:rsidRPr="00DA291C">
        <w:rPr>
          <w:rFonts w:ascii="Times New Roman" w:hAnsi="Times New Roman"/>
          <w:sz w:val="28"/>
          <w:szCs w:val="28"/>
        </w:rPr>
        <w:t>12.201</w:t>
      </w:r>
      <w:r>
        <w:rPr>
          <w:rFonts w:ascii="Times New Roman" w:hAnsi="Times New Roman"/>
          <w:sz w:val="28"/>
          <w:szCs w:val="28"/>
        </w:rPr>
        <w:t>9</w:t>
      </w:r>
      <w:r w:rsidRPr="00DA291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41 «О бюджете Пеклинского сельского поселения Дубровского муниципального района Брянской области на 2020 год и на плановый период 2021 и 2022 годов», по доходам в объеме 2019,4 тыс. рублей, по расходам – 2019,4 тыс. рублей, сбалансированным.</w:t>
      </w:r>
    </w:p>
    <w:p w:rsidR="00D57C97" w:rsidRDefault="00D57C97" w:rsidP="00D57C9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AC7F30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изменялся один раз.</w:t>
      </w:r>
    </w:p>
    <w:p w:rsidR="00D57C97" w:rsidRDefault="00D57C97" w:rsidP="00D57C9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2020 год утвержден по доходам в объеме 2019,4 тыс. рублей, по расходам в объеме 5400,0 тыс. рублей, дефицит бюджета утвержден в сумме 3380,6 тыс. рублей.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D47F95">
        <w:rPr>
          <w:rFonts w:ascii="Times New Roman" w:hAnsi="Times New Roman"/>
          <w:sz w:val="28"/>
          <w:szCs w:val="28"/>
        </w:rPr>
        <w:t xml:space="preserve">1 </w:t>
      </w:r>
      <w:r w:rsidR="00330D32">
        <w:rPr>
          <w:rFonts w:ascii="Times New Roman" w:hAnsi="Times New Roman"/>
          <w:sz w:val="28"/>
          <w:szCs w:val="28"/>
        </w:rPr>
        <w:t>полугодие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57C9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D57C97">
        <w:rPr>
          <w:rFonts w:ascii="Times New Roman" w:hAnsi="Times New Roman"/>
          <w:sz w:val="28"/>
          <w:szCs w:val="28"/>
        </w:rPr>
        <w:t>760,2</w:t>
      </w:r>
      <w:r w:rsidR="008612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на </w:t>
      </w:r>
      <w:r w:rsidR="00D57C97">
        <w:rPr>
          <w:rFonts w:ascii="Times New Roman" w:hAnsi="Times New Roman"/>
          <w:sz w:val="28"/>
          <w:szCs w:val="28"/>
        </w:rPr>
        <w:t>37,6</w:t>
      </w:r>
      <w:r>
        <w:rPr>
          <w:rFonts w:ascii="Times New Roman" w:hAnsi="Times New Roman"/>
          <w:sz w:val="28"/>
          <w:szCs w:val="28"/>
        </w:rPr>
        <w:t>% к ут</w:t>
      </w:r>
      <w:r w:rsidR="00BC3CCB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годовым назначениям. По сравнению с соответствующим периодом прошлого года доходы у</w:t>
      </w:r>
      <w:r w:rsidR="00D57C97">
        <w:rPr>
          <w:rFonts w:ascii="Times New Roman" w:hAnsi="Times New Roman"/>
          <w:sz w:val="28"/>
          <w:szCs w:val="28"/>
        </w:rPr>
        <w:t>меньш</w:t>
      </w:r>
      <w:r w:rsidR="00330D32">
        <w:rPr>
          <w:rFonts w:ascii="Times New Roman" w:hAnsi="Times New Roman"/>
          <w:sz w:val="28"/>
          <w:szCs w:val="28"/>
        </w:rPr>
        <w:t>ились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612D6">
        <w:rPr>
          <w:rFonts w:ascii="Times New Roman" w:hAnsi="Times New Roman"/>
          <w:sz w:val="28"/>
          <w:szCs w:val="28"/>
        </w:rPr>
        <w:t>16</w:t>
      </w:r>
      <w:r w:rsidR="00D57C97">
        <w:rPr>
          <w:rFonts w:ascii="Times New Roman" w:hAnsi="Times New Roman"/>
          <w:sz w:val="28"/>
          <w:szCs w:val="28"/>
        </w:rPr>
        <w:t>098,7</w:t>
      </w:r>
      <w:r>
        <w:rPr>
          <w:rFonts w:ascii="Times New Roman" w:hAnsi="Times New Roman"/>
          <w:sz w:val="28"/>
          <w:szCs w:val="28"/>
        </w:rPr>
        <w:t xml:space="preserve"> тыс. рублей. В структуре доходов бюджета удельный вес собственных доходов составил </w:t>
      </w:r>
      <w:r w:rsidR="00D57C97">
        <w:rPr>
          <w:rFonts w:ascii="Times New Roman" w:hAnsi="Times New Roman"/>
          <w:sz w:val="28"/>
          <w:szCs w:val="28"/>
        </w:rPr>
        <w:t>75,7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BC3CC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BC3CCB">
        <w:rPr>
          <w:rFonts w:ascii="Times New Roman" w:hAnsi="Times New Roman"/>
          <w:sz w:val="28"/>
          <w:szCs w:val="28"/>
        </w:rPr>
        <w:t>23,5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D57C97">
        <w:rPr>
          <w:rFonts w:ascii="Times New Roman" w:hAnsi="Times New Roman"/>
          <w:sz w:val="28"/>
          <w:szCs w:val="28"/>
        </w:rPr>
        <w:t>24,3</w:t>
      </w:r>
      <w:r>
        <w:rPr>
          <w:rFonts w:ascii="Times New Roman" w:hAnsi="Times New Roman"/>
          <w:sz w:val="28"/>
          <w:szCs w:val="28"/>
        </w:rPr>
        <w:t xml:space="preserve"> процента. </w:t>
      </w:r>
      <w:r w:rsidRPr="00636EAF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овые и неналоговые доходы бюджета в сравнении с отчетным периодом 201</w:t>
      </w:r>
      <w:r w:rsidR="00D57C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9642D">
        <w:rPr>
          <w:rFonts w:ascii="Times New Roman" w:hAnsi="Times New Roman"/>
          <w:sz w:val="28"/>
          <w:szCs w:val="28"/>
        </w:rPr>
        <w:t>у</w:t>
      </w:r>
      <w:r w:rsidR="00D57C97">
        <w:rPr>
          <w:rFonts w:ascii="Times New Roman" w:hAnsi="Times New Roman"/>
          <w:sz w:val="28"/>
          <w:szCs w:val="28"/>
        </w:rPr>
        <w:t>меньш</w:t>
      </w:r>
      <w:r w:rsidR="00B9642D">
        <w:rPr>
          <w:rFonts w:ascii="Times New Roman" w:hAnsi="Times New Roman"/>
          <w:sz w:val="28"/>
          <w:szCs w:val="28"/>
        </w:rPr>
        <w:t xml:space="preserve">ились на </w:t>
      </w:r>
      <w:r w:rsidR="00D57C97">
        <w:rPr>
          <w:rFonts w:ascii="Times New Roman" w:hAnsi="Times New Roman"/>
          <w:sz w:val="28"/>
          <w:szCs w:val="28"/>
        </w:rPr>
        <w:t>16098,7 ты</w:t>
      </w:r>
      <w:r>
        <w:rPr>
          <w:rFonts w:ascii="Times New Roman" w:hAnsi="Times New Roman"/>
          <w:sz w:val="28"/>
          <w:szCs w:val="28"/>
        </w:rPr>
        <w:t xml:space="preserve">с. рублей или </w:t>
      </w:r>
      <w:r w:rsidR="00BC3CCB">
        <w:rPr>
          <w:rFonts w:ascii="Times New Roman" w:hAnsi="Times New Roman"/>
          <w:sz w:val="28"/>
          <w:szCs w:val="28"/>
        </w:rPr>
        <w:t xml:space="preserve">в </w:t>
      </w:r>
      <w:r w:rsidR="00D57C97">
        <w:rPr>
          <w:rFonts w:ascii="Times New Roman" w:hAnsi="Times New Roman"/>
          <w:sz w:val="28"/>
          <w:szCs w:val="28"/>
        </w:rPr>
        <w:t xml:space="preserve">28 </w:t>
      </w:r>
      <w:r w:rsidR="00BC3CC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, объем безвозмездных поступлений у</w:t>
      </w:r>
      <w:r w:rsidR="00D57C97">
        <w:rPr>
          <w:rFonts w:ascii="Times New Roman" w:hAnsi="Times New Roman"/>
          <w:sz w:val="28"/>
          <w:szCs w:val="28"/>
        </w:rPr>
        <w:t>меньш</w:t>
      </w:r>
      <w:r w:rsidR="00BC3CCB">
        <w:rPr>
          <w:rFonts w:ascii="Times New Roman" w:hAnsi="Times New Roman"/>
          <w:sz w:val="28"/>
          <w:szCs w:val="28"/>
        </w:rPr>
        <w:t>ился</w:t>
      </w:r>
      <w:r w:rsidR="00B9642D">
        <w:rPr>
          <w:rFonts w:ascii="Times New Roman" w:hAnsi="Times New Roman"/>
          <w:sz w:val="28"/>
          <w:szCs w:val="28"/>
        </w:rPr>
        <w:t xml:space="preserve"> на </w:t>
      </w:r>
      <w:r w:rsidR="00BC3CCB">
        <w:rPr>
          <w:rFonts w:ascii="Times New Roman" w:hAnsi="Times New Roman"/>
          <w:sz w:val="28"/>
          <w:szCs w:val="28"/>
        </w:rPr>
        <w:t>1</w:t>
      </w:r>
      <w:r w:rsidR="00D57C97">
        <w:rPr>
          <w:rFonts w:ascii="Times New Roman" w:hAnsi="Times New Roman"/>
          <w:sz w:val="28"/>
          <w:szCs w:val="28"/>
        </w:rPr>
        <w:t>3050,0</w:t>
      </w:r>
      <w:r w:rsidR="00B9642D">
        <w:rPr>
          <w:rFonts w:ascii="Times New Roman" w:hAnsi="Times New Roman"/>
          <w:sz w:val="28"/>
          <w:szCs w:val="28"/>
        </w:rPr>
        <w:t xml:space="preserve"> тыс. руб. </w:t>
      </w:r>
    </w:p>
    <w:p w:rsidR="00847488" w:rsidRDefault="00847488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847488" w:rsidRPr="0026705E" w:rsidTr="0026705E">
        <w:tc>
          <w:tcPr>
            <w:tcW w:w="2660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BB4A49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пол.</w:t>
            </w:r>
          </w:p>
          <w:p w:rsidR="00847488" w:rsidRPr="0026705E" w:rsidRDefault="00847488" w:rsidP="00D5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57C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47488" w:rsidRPr="0026705E" w:rsidRDefault="00847488" w:rsidP="00D57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D57C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847488" w:rsidRPr="0026705E" w:rsidRDefault="00847488" w:rsidP="00251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519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847488" w:rsidRPr="0026705E" w:rsidRDefault="00847488" w:rsidP="00251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51915">
              <w:rPr>
                <w:rFonts w:ascii="Times New Roman" w:hAnsi="Times New Roman"/>
                <w:sz w:val="24"/>
                <w:szCs w:val="24"/>
              </w:rPr>
              <w:t>20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251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642D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A49">
              <w:rPr>
                <w:rFonts w:ascii="Times New Roman" w:hAnsi="Times New Roman"/>
                <w:sz w:val="24"/>
                <w:szCs w:val="24"/>
              </w:rPr>
              <w:t>пол.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519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50E5" w:rsidRPr="0026705E" w:rsidTr="00D57C97">
        <w:trPr>
          <w:trHeight w:val="859"/>
        </w:trPr>
        <w:tc>
          <w:tcPr>
            <w:tcW w:w="2660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861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3623,9</w:t>
            </w:r>
          </w:p>
        </w:tc>
        <w:tc>
          <w:tcPr>
            <w:tcW w:w="1332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</w:t>
            </w:r>
            <w:r w:rsidR="00D750E5" w:rsidRPr="0026705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382" w:type="dxa"/>
            <w:vAlign w:val="center"/>
          </w:tcPr>
          <w:p w:rsidR="00D750E5" w:rsidRPr="0026705E" w:rsidRDefault="00003F6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575,3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575,5</w:t>
            </w:r>
          </w:p>
        </w:tc>
        <w:tc>
          <w:tcPr>
            <w:tcW w:w="1332" w:type="dxa"/>
            <w:vAlign w:val="center"/>
          </w:tcPr>
          <w:p w:rsidR="00D750E5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  <w:r w:rsidR="00EC5F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382" w:type="dxa"/>
            <w:vAlign w:val="center"/>
          </w:tcPr>
          <w:p w:rsidR="00D750E5" w:rsidRPr="0026705E" w:rsidRDefault="00251915" w:rsidP="0000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</w:t>
            </w:r>
            <w:r w:rsidR="00003F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94,5</w:t>
            </w:r>
          </w:p>
        </w:tc>
        <w:tc>
          <w:tcPr>
            <w:tcW w:w="1332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D750E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201,0</w:t>
            </w:r>
          </w:p>
        </w:tc>
        <w:tc>
          <w:tcPr>
            <w:tcW w:w="1382" w:type="dxa"/>
            <w:vAlign w:val="center"/>
          </w:tcPr>
          <w:p w:rsidR="00D750E5" w:rsidRPr="0026705E" w:rsidRDefault="00003F6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69,7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66,4</w:t>
            </w:r>
          </w:p>
        </w:tc>
        <w:tc>
          <w:tcPr>
            <w:tcW w:w="1332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88,0</w:t>
            </w:r>
          </w:p>
        </w:tc>
        <w:tc>
          <w:tcPr>
            <w:tcW w:w="1382" w:type="dxa"/>
            <w:vAlign w:val="center"/>
          </w:tcPr>
          <w:p w:rsidR="00D750E5" w:rsidRPr="0026705E" w:rsidRDefault="00003F6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4,9</w:t>
            </w:r>
          </w:p>
        </w:tc>
        <w:tc>
          <w:tcPr>
            <w:tcW w:w="1332" w:type="dxa"/>
            <w:vAlign w:val="center"/>
          </w:tcPr>
          <w:p w:rsidR="00D750E5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382" w:type="dxa"/>
            <w:vAlign w:val="center"/>
          </w:tcPr>
          <w:p w:rsidR="00D750E5" w:rsidRPr="0026705E" w:rsidRDefault="00003F6D" w:rsidP="00003F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409,7</w:t>
            </w:r>
          </w:p>
        </w:tc>
        <w:tc>
          <w:tcPr>
            <w:tcW w:w="1332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EC5F49" w:rsidP="002519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EC5F49" w:rsidP="002519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5191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003F6D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435,8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3048,4</w:t>
            </w:r>
          </w:p>
        </w:tc>
        <w:tc>
          <w:tcPr>
            <w:tcW w:w="1332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5F49" w:rsidRPr="0026705E" w:rsidTr="0026705E">
        <w:tc>
          <w:tcPr>
            <w:tcW w:w="2660" w:type="dxa"/>
          </w:tcPr>
          <w:p w:rsidR="00EC5F49" w:rsidRPr="00EC5F49" w:rsidRDefault="00EC5F49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F49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находящихся в собственности сельских поселений</w:t>
            </w:r>
          </w:p>
        </w:tc>
        <w:tc>
          <w:tcPr>
            <w:tcW w:w="1361" w:type="dxa"/>
            <w:vAlign w:val="center"/>
          </w:tcPr>
          <w:p w:rsidR="00EC5F49" w:rsidRPr="00EC5F49" w:rsidRDefault="00D57C97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3048,4</w:t>
            </w:r>
          </w:p>
        </w:tc>
        <w:tc>
          <w:tcPr>
            <w:tcW w:w="1332" w:type="dxa"/>
            <w:vAlign w:val="center"/>
          </w:tcPr>
          <w:p w:rsidR="00EC5F49" w:rsidRPr="00EC5F49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C5F49" w:rsidRPr="00EC5F49" w:rsidRDefault="00251915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C5F49" w:rsidRPr="00EC5F49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C5F49" w:rsidRPr="00EC5F49" w:rsidRDefault="0025191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13235,1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417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E23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184,9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251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BB4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BB4A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356C7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6C7A" w:rsidRPr="00267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субвенции: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86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E23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осущ. первичного воинского учета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39,7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E231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40,4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251915" w:rsidRPr="0026705E" w:rsidTr="0026705E">
        <w:tc>
          <w:tcPr>
            <w:tcW w:w="2660" w:type="dxa"/>
          </w:tcPr>
          <w:p w:rsidR="00251915" w:rsidRPr="00251915" w:rsidRDefault="00251915" w:rsidP="002519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61" w:type="dxa"/>
            <w:vAlign w:val="center"/>
          </w:tcPr>
          <w:p w:rsidR="00251915" w:rsidRPr="00251915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91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251915" w:rsidRPr="00251915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915">
              <w:rPr>
                <w:rFonts w:ascii="Times New Roman" w:hAnsi="Times New Roman"/>
                <w:b/>
                <w:sz w:val="24"/>
                <w:szCs w:val="24"/>
              </w:rPr>
              <w:t>279,5</w:t>
            </w:r>
          </w:p>
        </w:tc>
        <w:tc>
          <w:tcPr>
            <w:tcW w:w="1418" w:type="dxa"/>
            <w:vAlign w:val="center"/>
          </w:tcPr>
          <w:p w:rsidR="00251915" w:rsidRPr="00251915" w:rsidRDefault="00251915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279,5</w:t>
            </w:r>
          </w:p>
        </w:tc>
        <w:tc>
          <w:tcPr>
            <w:tcW w:w="1417" w:type="dxa"/>
            <w:vAlign w:val="center"/>
          </w:tcPr>
          <w:p w:rsidR="00251915" w:rsidRPr="00251915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279,5</w:t>
            </w:r>
          </w:p>
        </w:tc>
        <w:tc>
          <w:tcPr>
            <w:tcW w:w="1382" w:type="dxa"/>
            <w:vAlign w:val="center"/>
          </w:tcPr>
          <w:p w:rsidR="00251915" w:rsidRPr="00251915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79,9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34,9</w:t>
            </w:r>
          </w:p>
        </w:tc>
        <w:tc>
          <w:tcPr>
            <w:tcW w:w="1332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29,6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E14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13100</w:t>
            </w:r>
            <w:r w:rsidR="008612D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56C7A" w:rsidRPr="0026705E" w:rsidRDefault="00D57C97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16859,0</w:t>
            </w:r>
          </w:p>
        </w:tc>
        <w:tc>
          <w:tcPr>
            <w:tcW w:w="1332" w:type="dxa"/>
            <w:vAlign w:val="center"/>
          </w:tcPr>
          <w:p w:rsidR="00356C7A" w:rsidRPr="0026705E" w:rsidRDefault="00251915" w:rsidP="00251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418" w:type="dxa"/>
            <w:vAlign w:val="center"/>
          </w:tcPr>
          <w:p w:rsidR="00356C7A" w:rsidRPr="0026705E" w:rsidRDefault="0025191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417" w:type="dxa"/>
            <w:vAlign w:val="center"/>
          </w:tcPr>
          <w:p w:rsidR="00356C7A" w:rsidRPr="0026705E" w:rsidRDefault="00251915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382" w:type="dxa"/>
            <w:vAlign w:val="center"/>
          </w:tcPr>
          <w:p w:rsidR="00356C7A" w:rsidRPr="0026705E" w:rsidRDefault="00251915" w:rsidP="0000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3F6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</w:tbl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сложилось в сумме </w:t>
      </w:r>
      <w:r w:rsidR="00003F6D">
        <w:rPr>
          <w:rFonts w:ascii="Times New Roman" w:hAnsi="Times New Roman"/>
          <w:sz w:val="28"/>
          <w:szCs w:val="28"/>
        </w:rPr>
        <w:t>575,3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03F6D">
        <w:rPr>
          <w:rFonts w:ascii="Times New Roman" w:hAnsi="Times New Roman"/>
          <w:sz w:val="28"/>
          <w:szCs w:val="28"/>
        </w:rPr>
        <w:t>37,9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EC5F49">
        <w:rPr>
          <w:rFonts w:ascii="Times New Roman" w:hAnsi="Times New Roman"/>
          <w:sz w:val="28"/>
          <w:szCs w:val="28"/>
        </w:rPr>
        <w:t>утвержденному годовому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="00E65A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которым сформирована доходная часть бюджета в </w:t>
      </w:r>
      <w:r w:rsidR="00356C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93AC5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003F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явля</w:t>
      </w:r>
      <w:r w:rsidR="00003F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E65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налог. На долю приходится </w:t>
      </w:r>
      <w:r w:rsidR="00003F6D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>% поступивших собственных доходов</w:t>
      </w:r>
      <w:r w:rsidR="00E65A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налоговых доходов</w:t>
      </w:r>
      <w:r w:rsidR="00E65A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003F6D">
        <w:rPr>
          <w:rFonts w:ascii="Times New Roman" w:hAnsi="Times New Roman"/>
          <w:sz w:val="28"/>
          <w:szCs w:val="28"/>
        </w:rPr>
        <w:t xml:space="preserve">69,7 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090E8E">
        <w:rPr>
          <w:rFonts w:ascii="Times New Roman" w:hAnsi="Times New Roman"/>
          <w:sz w:val="28"/>
          <w:szCs w:val="28"/>
        </w:rPr>
        <w:t>34,7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201</w:t>
      </w:r>
      <w:r w:rsidR="00003F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003F6D">
        <w:rPr>
          <w:rFonts w:ascii="Times New Roman" w:hAnsi="Times New Roman"/>
          <w:sz w:val="28"/>
          <w:szCs w:val="28"/>
        </w:rPr>
        <w:t>меньш</w:t>
      </w:r>
      <w:r w:rsidR="00E65A82">
        <w:rPr>
          <w:rFonts w:ascii="Times New Roman" w:hAnsi="Times New Roman"/>
          <w:sz w:val="28"/>
          <w:szCs w:val="28"/>
        </w:rPr>
        <w:t>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03F6D">
        <w:rPr>
          <w:rFonts w:ascii="Times New Roman" w:hAnsi="Times New Roman"/>
          <w:sz w:val="28"/>
          <w:szCs w:val="28"/>
        </w:rPr>
        <w:t xml:space="preserve">24,8 тыс. руб. или в </w:t>
      </w:r>
      <w:r w:rsidR="00D82127">
        <w:rPr>
          <w:rFonts w:ascii="Times New Roman" w:hAnsi="Times New Roman"/>
          <w:sz w:val="28"/>
          <w:szCs w:val="28"/>
        </w:rPr>
        <w:t>1,6 раза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090E8E">
        <w:rPr>
          <w:rFonts w:ascii="Times New Roman" w:hAnsi="Times New Roman"/>
          <w:sz w:val="28"/>
          <w:szCs w:val="28"/>
        </w:rPr>
        <w:t>50,4</w:t>
      </w:r>
      <w:r w:rsidR="00E65A8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рублей, или </w:t>
      </w:r>
      <w:r w:rsidR="00090E8E">
        <w:rPr>
          <w:rFonts w:ascii="Times New Roman" w:hAnsi="Times New Roman"/>
          <w:sz w:val="28"/>
          <w:szCs w:val="28"/>
        </w:rPr>
        <w:t>57,3</w:t>
      </w:r>
      <w:r>
        <w:rPr>
          <w:rFonts w:ascii="Times New Roman" w:hAnsi="Times New Roman"/>
          <w:sz w:val="28"/>
          <w:szCs w:val="28"/>
        </w:rPr>
        <w:t>% ут</w:t>
      </w:r>
      <w:r w:rsidR="00B31E1F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назначений.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D82127">
        <w:rPr>
          <w:rFonts w:ascii="Times New Roman" w:hAnsi="Times New Roman"/>
          <w:sz w:val="28"/>
          <w:szCs w:val="28"/>
        </w:rPr>
        <w:t>4</w:t>
      </w:r>
      <w:r w:rsidR="00090E8E">
        <w:rPr>
          <w:rFonts w:ascii="Times New Roman" w:hAnsi="Times New Roman"/>
          <w:sz w:val="28"/>
          <w:szCs w:val="28"/>
        </w:rPr>
        <w:t>35,8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82127">
        <w:rPr>
          <w:rFonts w:ascii="Times New Roman" w:hAnsi="Times New Roman"/>
          <w:sz w:val="28"/>
          <w:szCs w:val="28"/>
        </w:rPr>
        <w:t>4</w:t>
      </w:r>
      <w:r w:rsidR="00090E8E">
        <w:rPr>
          <w:rFonts w:ascii="Times New Roman" w:hAnsi="Times New Roman"/>
          <w:sz w:val="28"/>
          <w:szCs w:val="28"/>
        </w:rPr>
        <w:t>4</w:t>
      </w:r>
      <w:r w:rsidR="00D8212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% </w:t>
      </w:r>
      <w:r w:rsidR="00B31E1F">
        <w:rPr>
          <w:rFonts w:ascii="Times New Roman" w:hAnsi="Times New Roman"/>
          <w:sz w:val="28"/>
          <w:szCs w:val="28"/>
        </w:rPr>
        <w:t>уточненных назначений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356C7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82127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0E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090E8E">
        <w:rPr>
          <w:rFonts w:ascii="Times New Roman" w:hAnsi="Times New Roman"/>
          <w:sz w:val="28"/>
          <w:szCs w:val="28"/>
        </w:rPr>
        <w:t xml:space="preserve">19,4 </w:t>
      </w:r>
      <w:r>
        <w:rPr>
          <w:rFonts w:ascii="Times New Roman" w:hAnsi="Times New Roman"/>
          <w:sz w:val="28"/>
          <w:szCs w:val="28"/>
        </w:rPr>
        <w:t>тыс. рублей, к уровню соответствующего периода доходы у</w:t>
      </w:r>
      <w:r w:rsidR="00090E8E">
        <w:rPr>
          <w:rFonts w:ascii="Times New Roman" w:hAnsi="Times New Roman"/>
          <w:sz w:val="28"/>
          <w:szCs w:val="28"/>
        </w:rPr>
        <w:t>величили</w:t>
      </w:r>
      <w:r w:rsidR="00B31E1F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090E8E">
        <w:rPr>
          <w:rFonts w:ascii="Times New Roman" w:hAnsi="Times New Roman"/>
          <w:sz w:val="28"/>
          <w:szCs w:val="28"/>
        </w:rPr>
        <w:t>в 4 раза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1E1F" w:rsidRPr="00B31E1F" w:rsidRDefault="00B31E1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Доходы от продажи земельных участков находящихся в собственности сельских поселений (за исключением земельных участков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муниципальных и автономных учреждений) </w:t>
      </w:r>
      <w:r>
        <w:rPr>
          <w:rFonts w:ascii="Times New Roman" w:hAnsi="Times New Roman"/>
          <w:sz w:val="28"/>
          <w:szCs w:val="28"/>
        </w:rPr>
        <w:t xml:space="preserve">в 1 </w:t>
      </w:r>
      <w:r w:rsidR="00D82127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0E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090E8E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</w:t>
      </w:r>
      <w:r w:rsidR="00090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ли.  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56C7A">
        <w:rPr>
          <w:rFonts w:ascii="Times New Roman" w:hAnsi="Times New Roman"/>
          <w:sz w:val="28"/>
          <w:szCs w:val="28"/>
        </w:rPr>
        <w:t xml:space="preserve">1 </w:t>
      </w:r>
      <w:r w:rsidR="00D82127">
        <w:rPr>
          <w:rFonts w:ascii="Times New Roman" w:hAnsi="Times New Roman"/>
          <w:sz w:val="28"/>
          <w:szCs w:val="28"/>
        </w:rPr>
        <w:t>полугодие</w:t>
      </w:r>
      <w:r w:rsidR="00356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90E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090E8E">
        <w:rPr>
          <w:rFonts w:ascii="Times New Roman" w:hAnsi="Times New Roman"/>
          <w:sz w:val="28"/>
          <w:szCs w:val="28"/>
        </w:rPr>
        <w:t xml:space="preserve">184,9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090E8E">
        <w:rPr>
          <w:rFonts w:ascii="Times New Roman" w:hAnsi="Times New Roman"/>
          <w:sz w:val="28"/>
          <w:szCs w:val="28"/>
        </w:rPr>
        <w:t>37,0</w:t>
      </w:r>
      <w:r>
        <w:rPr>
          <w:rFonts w:ascii="Times New Roman" w:hAnsi="Times New Roman"/>
          <w:sz w:val="28"/>
          <w:szCs w:val="28"/>
        </w:rPr>
        <w:t>% ут</w:t>
      </w:r>
      <w:r w:rsidR="00451BA7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годовых назначений. По сравнению с аналогичным периодом 201</w:t>
      </w:r>
      <w:r w:rsidR="00090E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090E8E">
        <w:rPr>
          <w:rFonts w:ascii="Times New Roman" w:hAnsi="Times New Roman"/>
          <w:sz w:val="28"/>
          <w:szCs w:val="28"/>
        </w:rPr>
        <w:t>меньшил</w:t>
      </w:r>
      <w:r w:rsidR="000C05D2">
        <w:rPr>
          <w:rFonts w:ascii="Times New Roman" w:hAnsi="Times New Roman"/>
          <w:sz w:val="28"/>
          <w:szCs w:val="28"/>
        </w:rPr>
        <w:t>ся на 1</w:t>
      </w:r>
      <w:r w:rsidR="00090E8E">
        <w:rPr>
          <w:rFonts w:ascii="Times New Roman" w:hAnsi="Times New Roman"/>
          <w:sz w:val="28"/>
          <w:szCs w:val="28"/>
        </w:rPr>
        <w:t>3050,2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090E8E">
        <w:rPr>
          <w:rFonts w:ascii="Times New Roman" w:hAnsi="Times New Roman"/>
          <w:sz w:val="28"/>
          <w:szCs w:val="28"/>
        </w:rPr>
        <w:t>35,0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82127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% </w:t>
      </w:r>
      <w:r w:rsidR="00451BA7">
        <w:rPr>
          <w:rFonts w:ascii="Times New Roman" w:hAnsi="Times New Roman"/>
          <w:sz w:val="28"/>
          <w:szCs w:val="28"/>
        </w:rPr>
        <w:t xml:space="preserve">уточненного </w:t>
      </w:r>
      <w:r>
        <w:rPr>
          <w:rFonts w:ascii="Times New Roman" w:hAnsi="Times New Roman"/>
          <w:sz w:val="28"/>
          <w:szCs w:val="28"/>
        </w:rPr>
        <w:t>годового плана.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090E8E">
        <w:rPr>
          <w:rFonts w:ascii="Times New Roman" w:hAnsi="Times New Roman"/>
          <w:sz w:val="28"/>
          <w:szCs w:val="28"/>
        </w:rPr>
        <w:t>35,0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 w:rsidR="00D82127">
        <w:rPr>
          <w:rFonts w:ascii="Times New Roman" w:hAnsi="Times New Roman"/>
          <w:sz w:val="28"/>
          <w:szCs w:val="28"/>
        </w:rPr>
        <w:t>50</w:t>
      </w:r>
      <w:r w:rsidR="00451BA7">
        <w:rPr>
          <w:rFonts w:ascii="Times New Roman" w:hAnsi="Times New Roman"/>
          <w:sz w:val="28"/>
          <w:szCs w:val="28"/>
        </w:rPr>
        <w:t>,</w:t>
      </w:r>
      <w:r w:rsidR="00490E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90E33">
        <w:rPr>
          <w:rFonts w:ascii="Times New Roman" w:hAnsi="Times New Roman"/>
          <w:sz w:val="28"/>
          <w:szCs w:val="28"/>
        </w:rPr>
        <w:t>0</w:t>
      </w:r>
      <w:r w:rsidR="00451BA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90E33">
        <w:rPr>
          <w:rFonts w:ascii="Times New Roman" w:hAnsi="Times New Roman"/>
          <w:sz w:val="28"/>
          <w:szCs w:val="28"/>
        </w:rPr>
        <w:t>.</w:t>
      </w:r>
    </w:p>
    <w:p w:rsidR="00451BA7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на осуществление первичного воинского учета, на территориях, где отсутствуют военные комиссариаты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</w:t>
      </w:r>
      <w:r w:rsidR="00090E8E">
        <w:rPr>
          <w:rFonts w:ascii="Times New Roman" w:hAnsi="Times New Roman"/>
          <w:sz w:val="28"/>
          <w:szCs w:val="28"/>
        </w:rPr>
        <w:t>40,4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090E8E">
        <w:rPr>
          <w:rFonts w:ascii="Times New Roman" w:hAnsi="Times New Roman"/>
          <w:sz w:val="28"/>
          <w:szCs w:val="28"/>
        </w:rPr>
        <w:t>49,9</w:t>
      </w:r>
      <w:r>
        <w:rPr>
          <w:rFonts w:ascii="Times New Roman" w:hAnsi="Times New Roman"/>
          <w:sz w:val="28"/>
          <w:szCs w:val="28"/>
        </w:rPr>
        <w:t xml:space="preserve">% плана и </w:t>
      </w:r>
      <w:r w:rsidR="00490E33">
        <w:rPr>
          <w:rFonts w:ascii="Times New Roman" w:hAnsi="Times New Roman"/>
          <w:sz w:val="28"/>
          <w:szCs w:val="28"/>
        </w:rPr>
        <w:t>1</w:t>
      </w:r>
      <w:r w:rsidR="00090E8E">
        <w:rPr>
          <w:rFonts w:ascii="Times New Roman" w:hAnsi="Times New Roman"/>
          <w:sz w:val="28"/>
          <w:szCs w:val="28"/>
        </w:rPr>
        <w:t>01,8</w:t>
      </w:r>
      <w:r>
        <w:rPr>
          <w:rFonts w:ascii="Times New Roman" w:hAnsi="Times New Roman"/>
          <w:sz w:val="28"/>
          <w:szCs w:val="28"/>
        </w:rPr>
        <w:t>% к уровню 201</w:t>
      </w:r>
      <w:r w:rsidR="00090E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D37736" w:rsidRDefault="00090E8E" w:rsidP="00D37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D47">
        <w:rPr>
          <w:rFonts w:ascii="Times New Roman" w:hAnsi="Times New Roman"/>
          <w:b/>
          <w:i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обустройство и восстановление воинских захоронений, находящихся в государственной собственности за 1 полугодие 2020 года поступили в сумме 79,9 тыс. рублей или </w:t>
      </w:r>
      <w:r w:rsidR="00D37736">
        <w:rPr>
          <w:rFonts w:ascii="Times New Roman" w:hAnsi="Times New Roman"/>
          <w:sz w:val="28"/>
          <w:szCs w:val="28"/>
        </w:rPr>
        <w:t xml:space="preserve">28,6 % утвержденных годовых назначений. </w:t>
      </w:r>
    </w:p>
    <w:p w:rsidR="00FB4E77" w:rsidRDefault="00FB4E77" w:rsidP="00FB4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E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B4E7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29,6 тыс. рублей, что составило 42,3% плана. </w:t>
      </w:r>
    </w:p>
    <w:p w:rsidR="00847488" w:rsidRDefault="0007616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безвозмездные поступления в бюджеты сельских поселений</w:t>
      </w:r>
      <w:r w:rsidR="00847488">
        <w:rPr>
          <w:rFonts w:ascii="Times New Roman" w:hAnsi="Times New Roman"/>
          <w:sz w:val="28"/>
          <w:szCs w:val="28"/>
        </w:rPr>
        <w:t xml:space="preserve"> </w:t>
      </w:r>
      <w:r w:rsidR="00090E8E">
        <w:rPr>
          <w:rFonts w:ascii="Times New Roman" w:hAnsi="Times New Roman"/>
          <w:sz w:val="28"/>
          <w:szCs w:val="28"/>
        </w:rPr>
        <w:t xml:space="preserve">не </w:t>
      </w:r>
      <w:r w:rsidR="00847488">
        <w:rPr>
          <w:rFonts w:ascii="Times New Roman" w:hAnsi="Times New Roman"/>
          <w:sz w:val="28"/>
          <w:szCs w:val="28"/>
        </w:rPr>
        <w:t>поступ</w:t>
      </w:r>
      <w:r w:rsidR="00090E8E">
        <w:rPr>
          <w:rFonts w:ascii="Times New Roman" w:hAnsi="Times New Roman"/>
          <w:sz w:val="28"/>
          <w:szCs w:val="28"/>
        </w:rPr>
        <w:t>а</w:t>
      </w:r>
      <w:r w:rsidR="00847488">
        <w:rPr>
          <w:rFonts w:ascii="Times New Roman" w:hAnsi="Times New Roman"/>
          <w:sz w:val="28"/>
          <w:szCs w:val="28"/>
        </w:rPr>
        <w:t>ли.</w:t>
      </w: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694">
        <w:rPr>
          <w:rFonts w:ascii="Times New Roman" w:hAnsi="Times New Roman"/>
          <w:sz w:val="28"/>
          <w:szCs w:val="28"/>
        </w:rPr>
        <w:t>Общ</w:t>
      </w:r>
      <w:r w:rsidRPr="00303D3B">
        <w:rPr>
          <w:rFonts w:ascii="Times New Roman" w:hAnsi="Times New Roman"/>
          <w:sz w:val="28"/>
          <w:szCs w:val="28"/>
        </w:rPr>
        <w:t>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FB4E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FB4E77">
        <w:rPr>
          <w:rFonts w:ascii="Times New Roman" w:hAnsi="Times New Roman"/>
          <w:sz w:val="28"/>
          <w:szCs w:val="28"/>
        </w:rPr>
        <w:t>2019,4</w:t>
      </w:r>
      <w:r>
        <w:rPr>
          <w:rFonts w:ascii="Times New Roman" w:hAnsi="Times New Roman"/>
          <w:sz w:val="28"/>
          <w:szCs w:val="28"/>
        </w:rPr>
        <w:t xml:space="preserve"> тыс. рублей, уточненный – </w:t>
      </w:r>
      <w:r w:rsidR="00FB4E77">
        <w:rPr>
          <w:rFonts w:ascii="Times New Roman" w:hAnsi="Times New Roman"/>
          <w:sz w:val="28"/>
          <w:szCs w:val="28"/>
        </w:rPr>
        <w:t>5400,0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за отчетный период исполнена в сумме </w:t>
      </w:r>
      <w:r w:rsidR="00FB4E77">
        <w:rPr>
          <w:rFonts w:ascii="Times New Roman" w:hAnsi="Times New Roman"/>
          <w:sz w:val="28"/>
          <w:szCs w:val="28"/>
        </w:rPr>
        <w:t>1996,8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FB4E77">
        <w:rPr>
          <w:rFonts w:ascii="Times New Roman" w:hAnsi="Times New Roman"/>
          <w:sz w:val="28"/>
          <w:szCs w:val="28"/>
        </w:rPr>
        <w:t>34,6</w:t>
      </w:r>
      <w:r>
        <w:rPr>
          <w:rFonts w:ascii="Times New Roman" w:hAnsi="Times New Roman"/>
          <w:sz w:val="28"/>
          <w:szCs w:val="28"/>
        </w:rPr>
        <w:t>% к ут</w:t>
      </w:r>
      <w:r w:rsidR="001562C9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назначениям. Исполнение расходов бюджета за </w:t>
      </w:r>
      <w:r w:rsidR="003B04BB">
        <w:rPr>
          <w:rFonts w:ascii="Times New Roman" w:hAnsi="Times New Roman"/>
          <w:sz w:val="28"/>
          <w:szCs w:val="28"/>
        </w:rPr>
        <w:t>1</w:t>
      </w:r>
      <w:r w:rsidR="001562C9">
        <w:rPr>
          <w:rFonts w:ascii="Times New Roman" w:hAnsi="Times New Roman"/>
          <w:sz w:val="28"/>
          <w:szCs w:val="28"/>
        </w:rPr>
        <w:t xml:space="preserve"> </w:t>
      </w:r>
      <w:r w:rsidR="00D82127">
        <w:rPr>
          <w:rFonts w:ascii="Times New Roman" w:hAnsi="Times New Roman"/>
          <w:sz w:val="28"/>
          <w:szCs w:val="28"/>
        </w:rPr>
        <w:t>полугодие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B4E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DC61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</w:t>
      </w:r>
      <w:r w:rsidR="001562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2C9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3B04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FB4E77">
        <w:rPr>
          <w:rFonts w:ascii="Times New Roman" w:hAnsi="Times New Roman"/>
          <w:sz w:val="28"/>
          <w:szCs w:val="28"/>
        </w:rPr>
        <w:t>5</w:t>
      </w:r>
      <w:r w:rsidR="00DC6131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B04B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7488" w:rsidRDefault="00847488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47488" w:rsidRPr="0026705E" w:rsidRDefault="003B04B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2127"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. 201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847488" w:rsidRPr="0026705E" w:rsidRDefault="00847488" w:rsidP="00FB4E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 w:rsidR="00715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B04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2127"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. 20</w:t>
            </w:r>
            <w:r w:rsidR="00FB4E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948,7</w:t>
            </w:r>
          </w:p>
        </w:tc>
        <w:tc>
          <w:tcPr>
            <w:tcW w:w="1513" w:type="dxa"/>
            <w:vAlign w:val="center"/>
          </w:tcPr>
          <w:p w:rsidR="003B04BB" w:rsidRPr="0026705E" w:rsidRDefault="00832444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1395,6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1777,9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1777,9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706,4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513" w:type="dxa"/>
            <w:vAlign w:val="center"/>
          </w:tcPr>
          <w:p w:rsidR="003B04BB" w:rsidRPr="0026705E" w:rsidRDefault="00832444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13CA6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40" w:type="dxa"/>
            <w:vAlign w:val="center"/>
          </w:tcPr>
          <w:p w:rsidR="003B04BB" w:rsidRPr="0026705E" w:rsidRDefault="00FD2908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D2908" w:rsidRPr="0026705E" w:rsidTr="00A7388E">
        <w:tc>
          <w:tcPr>
            <w:tcW w:w="2569" w:type="dxa"/>
          </w:tcPr>
          <w:p w:rsidR="00FD2908" w:rsidRPr="0026705E" w:rsidRDefault="00FD2908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FD2908" w:rsidRPr="0026705E" w:rsidRDefault="00FD2908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FD2908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vAlign w:val="center"/>
          </w:tcPr>
          <w:p w:rsidR="00FD2908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D2908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FD2908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332" w:type="dxa"/>
            <w:vAlign w:val="center"/>
          </w:tcPr>
          <w:p w:rsidR="00FD2908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340" w:type="dxa"/>
            <w:vAlign w:val="center"/>
          </w:tcPr>
          <w:p w:rsidR="00FD2908" w:rsidRPr="0026705E" w:rsidRDefault="00FB4E77" w:rsidP="00DC61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</w:t>
            </w:r>
            <w:r w:rsidR="00DC6131">
              <w:rPr>
                <w:rFonts w:ascii="Times New Roman" w:hAnsi="Times New Roman"/>
              </w:rPr>
              <w:t>8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B04BB" w:rsidRDefault="00FB4E77" w:rsidP="00FB4E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1195,3</w:t>
            </w:r>
          </w:p>
        </w:tc>
        <w:tc>
          <w:tcPr>
            <w:tcW w:w="1513" w:type="dxa"/>
            <w:vAlign w:val="center"/>
          </w:tcPr>
          <w:p w:rsidR="003B04BB" w:rsidRDefault="00D336A7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387,5</w:t>
            </w:r>
          </w:p>
        </w:tc>
        <w:tc>
          <w:tcPr>
            <w:tcW w:w="1349" w:type="dxa"/>
            <w:vAlign w:val="center"/>
          </w:tcPr>
          <w:p w:rsidR="003B04BB" w:rsidRDefault="00D336A7" w:rsidP="002F52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3260,9</w:t>
            </w:r>
          </w:p>
        </w:tc>
        <w:tc>
          <w:tcPr>
            <w:tcW w:w="1332" w:type="dxa"/>
            <w:vAlign w:val="center"/>
          </w:tcPr>
          <w:p w:rsidR="003B04BB" w:rsidRDefault="00D336A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3260,9</w:t>
            </w:r>
          </w:p>
        </w:tc>
        <w:tc>
          <w:tcPr>
            <w:tcW w:w="1340" w:type="dxa"/>
            <w:vAlign w:val="center"/>
          </w:tcPr>
          <w:p w:rsidR="003B04BB" w:rsidRDefault="00DC6131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1070,9</w:t>
            </w:r>
          </w:p>
        </w:tc>
      </w:tr>
      <w:tr w:rsidR="0009780F" w:rsidRPr="0026705E" w:rsidTr="00A7388E">
        <w:tc>
          <w:tcPr>
            <w:tcW w:w="2569" w:type="dxa"/>
          </w:tcPr>
          <w:p w:rsidR="0009780F" w:rsidRPr="0026705E" w:rsidRDefault="0009780F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vAlign w:val="center"/>
          </w:tcPr>
          <w:p w:rsidR="0009780F" w:rsidRPr="0026705E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09780F" w:rsidRDefault="00FB4E7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09780F" w:rsidRDefault="0009780F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9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32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0" w:type="dxa"/>
            <w:vAlign w:val="center"/>
          </w:tcPr>
          <w:p w:rsidR="0009780F" w:rsidRDefault="00013CA6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265,0</w:t>
            </w:r>
          </w:p>
        </w:tc>
        <w:tc>
          <w:tcPr>
            <w:tcW w:w="1513" w:type="dxa"/>
            <w:vAlign w:val="center"/>
          </w:tcPr>
          <w:p w:rsidR="003B04BB" w:rsidRPr="0026705E" w:rsidRDefault="0009780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80F">
              <w:rPr>
                <w:rFonts w:ascii="Times New Roman" w:hAnsi="Times New Roman"/>
              </w:rPr>
              <w:t>5,0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80F">
              <w:rPr>
                <w:rFonts w:ascii="Times New Roman" w:hAnsi="Times New Roman"/>
              </w:rPr>
              <w:t>5,0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3CA6">
              <w:rPr>
                <w:rFonts w:ascii="Times New Roman" w:hAnsi="Times New Roman"/>
              </w:rPr>
              <w:t>5,0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013C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513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D961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vAlign w:val="center"/>
          </w:tcPr>
          <w:p w:rsidR="003B04BB" w:rsidRPr="0026705E" w:rsidRDefault="00FB4E7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3B04B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D336A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B04BB" w:rsidRPr="0026705E" w:rsidRDefault="00D336A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B04BB" w:rsidRPr="0026705E" w:rsidRDefault="00D336A7" w:rsidP="000978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B04BB" w:rsidRPr="0026705E" w:rsidRDefault="00FB4E77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847488" w:rsidRPr="0026705E" w:rsidRDefault="00FB4E77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2585,8</w:t>
            </w:r>
          </w:p>
        </w:tc>
        <w:tc>
          <w:tcPr>
            <w:tcW w:w="1513" w:type="dxa"/>
            <w:vAlign w:val="center"/>
          </w:tcPr>
          <w:p w:rsidR="00847488" w:rsidRPr="0026705E" w:rsidRDefault="00D336A7" w:rsidP="002F52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2019,4</w:t>
            </w:r>
          </w:p>
        </w:tc>
        <w:tc>
          <w:tcPr>
            <w:tcW w:w="1349" w:type="dxa"/>
            <w:vAlign w:val="center"/>
          </w:tcPr>
          <w:p w:rsidR="00847488" w:rsidRPr="0026705E" w:rsidRDefault="00D336A7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5400,0</w:t>
            </w:r>
          </w:p>
        </w:tc>
        <w:tc>
          <w:tcPr>
            <w:tcW w:w="1332" w:type="dxa"/>
            <w:vAlign w:val="center"/>
          </w:tcPr>
          <w:p w:rsidR="00847488" w:rsidRPr="0026705E" w:rsidRDefault="00D336A7" w:rsidP="00EB75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5400,0</w:t>
            </w:r>
          </w:p>
        </w:tc>
        <w:tc>
          <w:tcPr>
            <w:tcW w:w="1340" w:type="dxa"/>
            <w:vAlign w:val="center"/>
          </w:tcPr>
          <w:p w:rsidR="00847488" w:rsidRPr="0026705E" w:rsidRDefault="00FB4E77" w:rsidP="00B75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1996,8</w:t>
            </w:r>
          </w:p>
        </w:tc>
      </w:tr>
    </w:tbl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47488" w:rsidRPr="00D463BD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</w:t>
      </w:r>
      <w:r w:rsidR="00013CA6">
        <w:rPr>
          <w:rFonts w:ascii="Times New Roman" w:hAnsi="Times New Roman"/>
          <w:sz w:val="28"/>
          <w:szCs w:val="28"/>
        </w:rPr>
        <w:t>полугодие</w:t>
      </w:r>
      <w:r w:rsidR="00346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8324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832444">
        <w:rPr>
          <w:rFonts w:ascii="Times New Roman" w:hAnsi="Times New Roman"/>
          <w:sz w:val="28"/>
          <w:szCs w:val="28"/>
        </w:rPr>
        <w:t>706,4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336A7">
        <w:rPr>
          <w:rFonts w:ascii="Times New Roman" w:hAnsi="Times New Roman"/>
          <w:sz w:val="28"/>
          <w:szCs w:val="28"/>
        </w:rPr>
        <w:t>39,7</w:t>
      </w:r>
      <w:r w:rsidR="0049407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ут</w:t>
      </w:r>
      <w:r w:rsidR="00394B85">
        <w:rPr>
          <w:rFonts w:ascii="Times New Roman" w:hAnsi="Times New Roman"/>
          <w:sz w:val="28"/>
          <w:szCs w:val="28"/>
        </w:rPr>
        <w:t>очненной</w:t>
      </w:r>
      <w:r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 w:rsidR="00394B85">
        <w:rPr>
          <w:rFonts w:ascii="Times New Roman" w:hAnsi="Times New Roman"/>
          <w:sz w:val="28"/>
          <w:szCs w:val="28"/>
        </w:rPr>
        <w:t>3</w:t>
      </w:r>
      <w:r w:rsidR="00D336A7">
        <w:rPr>
          <w:rFonts w:ascii="Times New Roman" w:hAnsi="Times New Roman"/>
          <w:sz w:val="28"/>
          <w:szCs w:val="28"/>
        </w:rPr>
        <w:t>5,4</w:t>
      </w:r>
      <w:r w:rsidR="0039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Средства направлены на обеспечение деятельности главы муниципального образования в сумме </w:t>
      </w:r>
      <w:r w:rsidR="00D336A7">
        <w:rPr>
          <w:rFonts w:ascii="Times New Roman" w:hAnsi="Times New Roman"/>
          <w:sz w:val="28"/>
          <w:szCs w:val="28"/>
        </w:rPr>
        <w:t>219,7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</w:t>
      </w:r>
      <w:r w:rsidR="00D336A7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 xml:space="preserve">ости центрального аппарата – </w:t>
      </w:r>
      <w:r w:rsidR="00013CA6">
        <w:rPr>
          <w:rFonts w:ascii="Times New Roman" w:hAnsi="Times New Roman"/>
          <w:sz w:val="28"/>
          <w:szCs w:val="28"/>
        </w:rPr>
        <w:t>4</w:t>
      </w:r>
      <w:r w:rsidR="00D336A7">
        <w:rPr>
          <w:rFonts w:ascii="Times New Roman" w:hAnsi="Times New Roman"/>
          <w:sz w:val="28"/>
          <w:szCs w:val="28"/>
        </w:rPr>
        <w:t>61,0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3F3E37">
        <w:rPr>
          <w:rFonts w:ascii="Times New Roman" w:hAnsi="Times New Roman"/>
          <w:sz w:val="28"/>
          <w:szCs w:val="28"/>
        </w:rPr>
        <w:t xml:space="preserve">, </w:t>
      </w:r>
      <w:r w:rsidR="00D463BD">
        <w:rPr>
          <w:rFonts w:ascii="Times New Roman" w:hAnsi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– 10,0 тыс. руб., </w:t>
      </w:r>
      <w:r w:rsidR="003F3E37">
        <w:rPr>
          <w:rFonts w:ascii="Times New Roman" w:hAnsi="Times New Roman"/>
          <w:sz w:val="28"/>
          <w:szCs w:val="28"/>
        </w:rPr>
        <w:t xml:space="preserve">оценка недвижимости, признание прав и регулирование отношений по муниципальной собственности – </w:t>
      </w:r>
      <w:r w:rsidR="00D336A7">
        <w:rPr>
          <w:rFonts w:ascii="Times New Roman" w:hAnsi="Times New Roman"/>
          <w:sz w:val="28"/>
          <w:szCs w:val="28"/>
        </w:rPr>
        <w:t>10,7</w:t>
      </w:r>
      <w:r w:rsidR="003F3E37">
        <w:rPr>
          <w:rFonts w:ascii="Times New Roman" w:hAnsi="Times New Roman"/>
          <w:sz w:val="28"/>
          <w:szCs w:val="28"/>
        </w:rPr>
        <w:t xml:space="preserve"> тыс.</w:t>
      </w:r>
      <w:r w:rsidR="00935124">
        <w:rPr>
          <w:rFonts w:ascii="Times New Roman" w:hAnsi="Times New Roman"/>
          <w:sz w:val="28"/>
          <w:szCs w:val="28"/>
        </w:rPr>
        <w:t xml:space="preserve"> </w:t>
      </w:r>
      <w:r w:rsidR="003F3E37">
        <w:rPr>
          <w:rFonts w:ascii="Times New Roman" w:hAnsi="Times New Roman"/>
          <w:sz w:val="28"/>
          <w:szCs w:val="28"/>
        </w:rPr>
        <w:t>руб.</w:t>
      </w:r>
      <w:r w:rsidR="00D463BD">
        <w:rPr>
          <w:rFonts w:ascii="Times New Roman" w:hAnsi="Times New Roman"/>
          <w:sz w:val="28"/>
          <w:szCs w:val="28"/>
        </w:rPr>
        <w:t>, р</w:t>
      </w:r>
      <w:r w:rsidR="00D463BD" w:rsidRPr="00D46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  <w:r w:rsidR="00D463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5,0 </w:t>
      </w:r>
      <w:r w:rsidR="00D463BD">
        <w:rPr>
          <w:rFonts w:ascii="Times New Roman" w:hAnsi="Times New Roman"/>
          <w:sz w:val="28"/>
          <w:szCs w:val="28"/>
        </w:rPr>
        <w:t>тыс. руб.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</w:t>
      </w:r>
      <w:r w:rsidR="00013CA6">
        <w:rPr>
          <w:rFonts w:ascii="Times New Roman" w:hAnsi="Times New Roman"/>
          <w:sz w:val="28"/>
          <w:szCs w:val="28"/>
        </w:rPr>
        <w:t>полугодие</w:t>
      </w:r>
      <w:r w:rsidR="00346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463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D463BD">
        <w:rPr>
          <w:rFonts w:ascii="Times New Roman" w:hAnsi="Times New Roman"/>
          <w:sz w:val="28"/>
          <w:szCs w:val="28"/>
        </w:rPr>
        <w:t>37,6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463BD">
        <w:rPr>
          <w:rFonts w:ascii="Times New Roman" w:hAnsi="Times New Roman"/>
          <w:sz w:val="28"/>
          <w:szCs w:val="28"/>
        </w:rPr>
        <w:t>46,5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1 </w:t>
      </w:r>
      <w:r w:rsidR="00013CA6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D463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не осуществлялись, тогда как плановые назначения составляют </w:t>
      </w:r>
      <w:r w:rsidR="00D463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,0 тыс. рублей.  </w:t>
      </w:r>
    </w:p>
    <w:p w:rsidR="003F3E37" w:rsidRDefault="003F3E37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04 </w:t>
      </w:r>
      <w:r w:rsidRPr="003F3E37">
        <w:rPr>
          <w:rFonts w:ascii="Times New Roman" w:hAnsi="Times New Roman"/>
          <w:b/>
          <w:sz w:val="28"/>
          <w:szCs w:val="28"/>
        </w:rPr>
        <w:t>«Национальная экономика</w:t>
      </w:r>
      <w:r>
        <w:rPr>
          <w:rFonts w:ascii="Times New Roman" w:hAnsi="Times New Roman"/>
          <w:sz w:val="28"/>
          <w:szCs w:val="28"/>
        </w:rPr>
        <w:t xml:space="preserve">» кассовые расходы </w:t>
      </w:r>
      <w:r w:rsidR="00013CA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013CA6">
        <w:rPr>
          <w:rFonts w:ascii="Times New Roman" w:hAnsi="Times New Roman"/>
          <w:sz w:val="28"/>
          <w:szCs w:val="28"/>
        </w:rPr>
        <w:t>полугодие 20</w:t>
      </w:r>
      <w:r w:rsidR="00D463BD">
        <w:rPr>
          <w:rFonts w:ascii="Times New Roman" w:hAnsi="Times New Roman"/>
          <w:sz w:val="28"/>
          <w:szCs w:val="28"/>
        </w:rPr>
        <w:t>20</w:t>
      </w:r>
      <w:r w:rsidR="00013CA6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D463BD">
        <w:rPr>
          <w:rFonts w:ascii="Times New Roman" w:hAnsi="Times New Roman"/>
          <w:sz w:val="28"/>
          <w:szCs w:val="28"/>
        </w:rPr>
        <w:t>77,8</w:t>
      </w:r>
      <w:r w:rsidR="00013CA6">
        <w:rPr>
          <w:rFonts w:ascii="Times New Roman" w:hAnsi="Times New Roman"/>
          <w:sz w:val="28"/>
          <w:szCs w:val="28"/>
        </w:rPr>
        <w:t xml:space="preserve"> </w:t>
      </w:r>
      <w:r w:rsidR="00935124">
        <w:rPr>
          <w:rFonts w:ascii="Times New Roman" w:hAnsi="Times New Roman"/>
          <w:sz w:val="28"/>
          <w:szCs w:val="28"/>
        </w:rPr>
        <w:t>тыс. руб. (расходы произведены на страхование гидротехнического сооружения</w:t>
      </w:r>
      <w:r w:rsidR="00D463BD">
        <w:rPr>
          <w:rFonts w:ascii="Times New Roman" w:hAnsi="Times New Roman"/>
          <w:sz w:val="28"/>
          <w:szCs w:val="28"/>
        </w:rPr>
        <w:t>, расчет размера вероятного вреда, в результате аварии гидротехнического сооружения</w:t>
      </w:r>
      <w:r w:rsidR="00935124">
        <w:rPr>
          <w:rFonts w:ascii="Times New Roman" w:hAnsi="Times New Roman"/>
          <w:sz w:val="28"/>
          <w:szCs w:val="28"/>
        </w:rPr>
        <w:t xml:space="preserve">) или </w:t>
      </w:r>
      <w:r w:rsidR="00D463BD">
        <w:rPr>
          <w:rFonts w:ascii="Times New Roman" w:hAnsi="Times New Roman"/>
          <w:sz w:val="28"/>
          <w:szCs w:val="28"/>
        </w:rPr>
        <w:t>63,8</w:t>
      </w:r>
      <w:r w:rsidR="00935124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AC648D">
        <w:rPr>
          <w:rFonts w:ascii="Times New Roman" w:hAnsi="Times New Roman"/>
          <w:sz w:val="28"/>
          <w:szCs w:val="28"/>
        </w:rPr>
        <w:t>1</w:t>
      </w:r>
      <w:r w:rsidR="00BC3CCB">
        <w:rPr>
          <w:rFonts w:ascii="Times New Roman" w:hAnsi="Times New Roman"/>
          <w:sz w:val="28"/>
          <w:szCs w:val="28"/>
        </w:rPr>
        <w:t xml:space="preserve"> </w:t>
      </w:r>
      <w:r w:rsidR="00935124">
        <w:rPr>
          <w:rFonts w:ascii="Times New Roman" w:hAnsi="Times New Roman"/>
          <w:sz w:val="28"/>
          <w:szCs w:val="28"/>
        </w:rPr>
        <w:t>полугодие</w:t>
      </w:r>
      <w:r w:rsidR="00AC6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036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E94B37">
        <w:rPr>
          <w:rFonts w:ascii="Times New Roman" w:hAnsi="Times New Roman"/>
          <w:sz w:val="28"/>
          <w:szCs w:val="28"/>
        </w:rPr>
        <w:t>1</w:t>
      </w:r>
      <w:r w:rsidR="00203646">
        <w:rPr>
          <w:rFonts w:ascii="Times New Roman" w:hAnsi="Times New Roman"/>
          <w:sz w:val="28"/>
          <w:szCs w:val="28"/>
        </w:rPr>
        <w:t>070,9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03646">
        <w:rPr>
          <w:rFonts w:ascii="Times New Roman" w:hAnsi="Times New Roman"/>
          <w:sz w:val="28"/>
          <w:szCs w:val="28"/>
        </w:rPr>
        <w:t>32,8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подразделами 05 01 «Жилищное хозяйство» и 05 03 «Благоустройство». По подразделу 05 01 «Жилищное хозяйство» произведены расходы по оплате взносов на капитальный ремонт многоквартирных домов в сумме </w:t>
      </w:r>
      <w:r w:rsidR="00203646">
        <w:rPr>
          <w:rFonts w:ascii="Times New Roman" w:hAnsi="Times New Roman"/>
          <w:sz w:val="28"/>
          <w:szCs w:val="28"/>
        </w:rPr>
        <w:t>18,2</w:t>
      </w:r>
      <w:r>
        <w:rPr>
          <w:rFonts w:ascii="Times New Roman" w:hAnsi="Times New Roman"/>
          <w:sz w:val="28"/>
          <w:szCs w:val="28"/>
        </w:rPr>
        <w:t xml:space="preserve"> тыс. рублей; по подразделу 05 03</w:t>
      </w:r>
      <w:r w:rsidR="00E94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«Благоустройство» произведены расходы в сумме </w:t>
      </w:r>
      <w:r w:rsidR="00E94B37">
        <w:rPr>
          <w:rFonts w:ascii="Times New Roman" w:hAnsi="Times New Roman"/>
          <w:sz w:val="28"/>
          <w:szCs w:val="28"/>
        </w:rPr>
        <w:t>1175,4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715D6D">
        <w:rPr>
          <w:rFonts w:ascii="Times New Roman" w:hAnsi="Times New Roman"/>
          <w:sz w:val="28"/>
          <w:szCs w:val="28"/>
        </w:rPr>
        <w:t>(</w:t>
      </w:r>
      <w:r w:rsidR="00D61287" w:rsidRPr="00715D6D">
        <w:rPr>
          <w:rFonts w:ascii="Times New Roman" w:hAnsi="Times New Roman"/>
          <w:sz w:val="28"/>
          <w:szCs w:val="28"/>
        </w:rPr>
        <w:t>оплата за электроэнергию по</w:t>
      </w:r>
      <w:r w:rsidRPr="00715D6D">
        <w:rPr>
          <w:rFonts w:ascii="Times New Roman" w:hAnsi="Times New Roman"/>
          <w:sz w:val="28"/>
          <w:szCs w:val="28"/>
        </w:rPr>
        <w:t xml:space="preserve"> улично</w:t>
      </w:r>
      <w:r w:rsidR="00D61287" w:rsidRPr="00715D6D">
        <w:rPr>
          <w:rFonts w:ascii="Times New Roman" w:hAnsi="Times New Roman"/>
          <w:sz w:val="28"/>
          <w:szCs w:val="28"/>
        </w:rPr>
        <w:t>му</w:t>
      </w:r>
      <w:r w:rsidRPr="00715D6D">
        <w:rPr>
          <w:rFonts w:ascii="Times New Roman" w:hAnsi="Times New Roman"/>
          <w:sz w:val="28"/>
          <w:szCs w:val="28"/>
        </w:rPr>
        <w:t xml:space="preserve"> освещени</w:t>
      </w:r>
      <w:r w:rsidR="00D61287" w:rsidRPr="00715D6D">
        <w:rPr>
          <w:rFonts w:ascii="Times New Roman" w:hAnsi="Times New Roman"/>
          <w:sz w:val="28"/>
          <w:szCs w:val="28"/>
        </w:rPr>
        <w:t>ю</w:t>
      </w:r>
      <w:r w:rsidR="003F3E37" w:rsidRPr="00715D6D">
        <w:rPr>
          <w:rFonts w:ascii="Times New Roman" w:hAnsi="Times New Roman"/>
          <w:sz w:val="28"/>
          <w:szCs w:val="28"/>
        </w:rPr>
        <w:t>,</w:t>
      </w:r>
      <w:r w:rsidR="00307B8D" w:rsidRPr="00715D6D">
        <w:rPr>
          <w:rFonts w:ascii="Times New Roman" w:hAnsi="Times New Roman"/>
          <w:sz w:val="28"/>
          <w:szCs w:val="28"/>
        </w:rPr>
        <w:t xml:space="preserve"> приобретение энергосберегающих светильников, приобретение товаров и материалов,</w:t>
      </w:r>
      <w:r w:rsidR="00715D6D">
        <w:rPr>
          <w:rFonts w:ascii="Times New Roman" w:hAnsi="Times New Roman"/>
          <w:sz w:val="28"/>
          <w:szCs w:val="28"/>
        </w:rPr>
        <w:t xml:space="preserve"> спил деревьев, покраска забора, площадки под ТКО, покраска стелл, обработка территории от борщевика,</w:t>
      </w:r>
      <w:r w:rsidR="00307B8D" w:rsidRPr="00715D6D">
        <w:rPr>
          <w:rFonts w:ascii="Times New Roman" w:hAnsi="Times New Roman"/>
          <w:sz w:val="28"/>
          <w:szCs w:val="28"/>
        </w:rPr>
        <w:t xml:space="preserve"> </w:t>
      </w:r>
      <w:r w:rsidR="00203646">
        <w:rPr>
          <w:rFonts w:ascii="Times New Roman" w:hAnsi="Times New Roman"/>
          <w:sz w:val="28"/>
          <w:szCs w:val="28"/>
        </w:rPr>
        <w:t xml:space="preserve">обустройство и восстановление воинских захоронений д. Салынь, </w:t>
      </w:r>
      <w:r w:rsidR="00307B8D" w:rsidRPr="00715D6D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 по переданным полномочиям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307B8D" w:rsidRDefault="00307B8D" w:rsidP="00307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07 </w:t>
      </w:r>
      <w:r w:rsidRPr="003F3E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715D6D">
        <w:rPr>
          <w:rFonts w:ascii="Times New Roman" w:hAnsi="Times New Roman"/>
          <w:sz w:val="28"/>
          <w:szCs w:val="28"/>
        </w:rPr>
        <w:t>кассовые расходы за 1 полугодие 20</w:t>
      </w:r>
      <w:r w:rsidR="00203646">
        <w:rPr>
          <w:rFonts w:ascii="Times New Roman" w:hAnsi="Times New Roman"/>
          <w:sz w:val="28"/>
          <w:szCs w:val="28"/>
        </w:rPr>
        <w:t>20</w:t>
      </w:r>
      <w:r w:rsidR="00715D6D">
        <w:rPr>
          <w:rFonts w:ascii="Times New Roman" w:hAnsi="Times New Roman"/>
          <w:sz w:val="28"/>
          <w:szCs w:val="28"/>
        </w:rPr>
        <w:t xml:space="preserve"> года сложились в сумме 5,0 тыс. руб. или 100% к объему расходов, предусмотренных уточненной бюджетной росписью на год </w:t>
      </w:r>
      <w:r>
        <w:rPr>
          <w:rFonts w:ascii="Times New Roman" w:hAnsi="Times New Roman"/>
          <w:sz w:val="28"/>
          <w:szCs w:val="28"/>
        </w:rPr>
        <w:t>(организация и осуществление мероприятий по работе с детьми и молодежью в поселении</w:t>
      </w:r>
      <w:r w:rsidRPr="00307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переданным полномочиям в соответствии с заключенными соглашениями).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036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утверждены в объеме </w:t>
      </w:r>
      <w:r w:rsidR="00307B8D">
        <w:rPr>
          <w:rFonts w:ascii="Times New Roman" w:hAnsi="Times New Roman"/>
          <w:sz w:val="28"/>
          <w:szCs w:val="28"/>
        </w:rPr>
        <w:t>265,0</w:t>
      </w:r>
      <w:r>
        <w:rPr>
          <w:rFonts w:ascii="Times New Roman" w:hAnsi="Times New Roman"/>
          <w:sz w:val="28"/>
          <w:szCs w:val="28"/>
        </w:rPr>
        <w:t xml:space="preserve"> тыс. рублей. Исполнение расходов за </w:t>
      </w:r>
      <w:r w:rsidR="00D61287">
        <w:rPr>
          <w:rFonts w:ascii="Times New Roman" w:hAnsi="Times New Roman"/>
          <w:sz w:val="28"/>
          <w:szCs w:val="28"/>
        </w:rPr>
        <w:t xml:space="preserve">1 </w:t>
      </w:r>
      <w:r w:rsidR="00715D6D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203646">
        <w:rPr>
          <w:rFonts w:ascii="Times New Roman" w:hAnsi="Times New Roman"/>
          <w:sz w:val="28"/>
          <w:szCs w:val="28"/>
        </w:rPr>
        <w:t>15</w:t>
      </w:r>
      <w:r w:rsidR="00307B8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15D6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15D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203646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D612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Структура раздела представлена одним подразделом – 08 01 «Культура».</w:t>
      </w:r>
    </w:p>
    <w:p w:rsidR="00847488" w:rsidRDefault="00307B8D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847488" w:rsidRPr="0077670A">
        <w:rPr>
          <w:rFonts w:ascii="Times New Roman" w:hAnsi="Times New Roman"/>
          <w:b/>
          <w:sz w:val="28"/>
          <w:szCs w:val="28"/>
        </w:rPr>
        <w:t>«Социальн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847488" w:rsidRPr="0077670A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  <w:r w:rsidR="00847488" w:rsidRPr="0077670A">
        <w:rPr>
          <w:rFonts w:ascii="Times New Roman" w:hAnsi="Times New Roman"/>
          <w:b/>
          <w:sz w:val="28"/>
          <w:szCs w:val="28"/>
        </w:rPr>
        <w:t>»</w:t>
      </w:r>
      <w:r w:rsidR="00847488">
        <w:rPr>
          <w:rFonts w:ascii="Times New Roman" w:hAnsi="Times New Roman"/>
          <w:sz w:val="28"/>
          <w:szCs w:val="28"/>
        </w:rPr>
        <w:t xml:space="preserve"> утверждено </w:t>
      </w:r>
      <w:r w:rsidR="009A4B19">
        <w:rPr>
          <w:rFonts w:ascii="Times New Roman" w:hAnsi="Times New Roman"/>
          <w:sz w:val="28"/>
          <w:szCs w:val="28"/>
        </w:rPr>
        <w:t>6</w:t>
      </w:r>
      <w:r w:rsidR="00203646">
        <w:rPr>
          <w:rFonts w:ascii="Times New Roman" w:hAnsi="Times New Roman"/>
          <w:sz w:val="28"/>
          <w:szCs w:val="28"/>
        </w:rPr>
        <w:t>8,3</w:t>
      </w:r>
      <w:r w:rsidR="00847488">
        <w:rPr>
          <w:rFonts w:ascii="Times New Roman" w:hAnsi="Times New Roman"/>
          <w:sz w:val="28"/>
          <w:szCs w:val="28"/>
        </w:rPr>
        <w:t xml:space="preserve"> тыс. рублей, исполнение расходов за </w:t>
      </w:r>
      <w:r w:rsidR="00D61287">
        <w:rPr>
          <w:rFonts w:ascii="Times New Roman" w:hAnsi="Times New Roman"/>
          <w:sz w:val="28"/>
          <w:szCs w:val="28"/>
        </w:rPr>
        <w:t xml:space="preserve">1 </w:t>
      </w:r>
      <w:r w:rsidR="00E94B37">
        <w:rPr>
          <w:rFonts w:ascii="Times New Roman" w:hAnsi="Times New Roman"/>
          <w:sz w:val="28"/>
          <w:szCs w:val="28"/>
        </w:rPr>
        <w:t>полугодие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20</w:t>
      </w:r>
      <w:r w:rsidR="00203646">
        <w:rPr>
          <w:rFonts w:ascii="Times New Roman" w:hAnsi="Times New Roman"/>
          <w:sz w:val="28"/>
          <w:szCs w:val="28"/>
        </w:rPr>
        <w:t>20</w:t>
      </w:r>
      <w:r w:rsidR="00847488">
        <w:rPr>
          <w:rFonts w:ascii="Times New Roman" w:hAnsi="Times New Roman"/>
          <w:sz w:val="28"/>
          <w:szCs w:val="28"/>
        </w:rPr>
        <w:t xml:space="preserve"> года сложил</w:t>
      </w:r>
      <w:r w:rsidR="009A4B19">
        <w:rPr>
          <w:rFonts w:ascii="Times New Roman" w:hAnsi="Times New Roman"/>
          <w:sz w:val="28"/>
          <w:szCs w:val="28"/>
        </w:rPr>
        <w:t>о</w:t>
      </w:r>
      <w:r w:rsidR="00847488">
        <w:rPr>
          <w:rFonts w:ascii="Times New Roman" w:hAnsi="Times New Roman"/>
          <w:sz w:val="28"/>
          <w:szCs w:val="28"/>
        </w:rPr>
        <w:t xml:space="preserve">сь в сумме </w:t>
      </w:r>
      <w:r w:rsidR="00203646">
        <w:rPr>
          <w:rFonts w:ascii="Times New Roman" w:hAnsi="Times New Roman"/>
          <w:sz w:val="28"/>
          <w:szCs w:val="28"/>
        </w:rPr>
        <w:t>34,1</w:t>
      </w:r>
      <w:r w:rsidR="00847488">
        <w:rPr>
          <w:rFonts w:ascii="Times New Roman" w:hAnsi="Times New Roman"/>
          <w:sz w:val="28"/>
          <w:szCs w:val="28"/>
        </w:rPr>
        <w:t xml:space="preserve"> тыс.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рублей. Расходы представлены одним подразделом 1001 «Пенсионное обеспечение».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/>
          <w:sz w:val="28"/>
          <w:szCs w:val="28"/>
        </w:rPr>
        <w:t xml:space="preserve"> кассовые расходы за </w:t>
      </w:r>
      <w:r w:rsidR="00EF4FEB">
        <w:rPr>
          <w:rFonts w:ascii="Times New Roman" w:hAnsi="Times New Roman"/>
          <w:sz w:val="28"/>
          <w:szCs w:val="28"/>
        </w:rPr>
        <w:t xml:space="preserve">1 </w:t>
      </w:r>
      <w:r w:rsidR="00E94B37">
        <w:rPr>
          <w:rFonts w:ascii="Times New Roman" w:hAnsi="Times New Roman"/>
          <w:sz w:val="28"/>
          <w:szCs w:val="28"/>
        </w:rPr>
        <w:t>полугодие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036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A4B19">
        <w:rPr>
          <w:rFonts w:ascii="Times New Roman" w:hAnsi="Times New Roman"/>
          <w:sz w:val="28"/>
          <w:szCs w:val="28"/>
        </w:rPr>
        <w:t xml:space="preserve">сложились в сумме </w:t>
      </w:r>
      <w:r w:rsidR="00203646">
        <w:rPr>
          <w:rFonts w:ascii="Times New Roman" w:hAnsi="Times New Roman"/>
          <w:sz w:val="28"/>
          <w:szCs w:val="28"/>
        </w:rPr>
        <w:t>5</w:t>
      </w:r>
      <w:r w:rsidR="009A4B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A4B19">
        <w:rPr>
          <w:rFonts w:ascii="Times New Roman" w:hAnsi="Times New Roman"/>
          <w:sz w:val="28"/>
          <w:szCs w:val="28"/>
        </w:rPr>
        <w:t>, или 100 %</w:t>
      </w:r>
      <w:r w:rsidR="00BC3CCB">
        <w:rPr>
          <w:rFonts w:ascii="Times New Roman" w:hAnsi="Times New Roman"/>
          <w:sz w:val="28"/>
          <w:szCs w:val="28"/>
        </w:rPr>
        <w:t xml:space="preserve"> к уточненной бюджетной росписи</w:t>
      </w:r>
      <w:r>
        <w:rPr>
          <w:rFonts w:ascii="Times New Roman" w:hAnsi="Times New Roman"/>
          <w:sz w:val="28"/>
          <w:szCs w:val="28"/>
        </w:rPr>
        <w:t>.</w:t>
      </w:r>
      <w:r w:rsidRPr="00E22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раздела представлена одним подразделом – 11 02 «Массовый спорт». </w:t>
      </w:r>
    </w:p>
    <w:p w:rsidR="00847488" w:rsidRDefault="00847488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71EEB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представленным отчетом об исполнении бюджета за 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E94B37">
        <w:rPr>
          <w:rFonts w:ascii="Times New Roman" w:hAnsi="Times New Roman"/>
          <w:color w:val="000000"/>
          <w:sz w:val="28"/>
          <w:szCs w:val="28"/>
        </w:rPr>
        <w:t>полугодие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0364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бюджет исполнен с </w:t>
      </w:r>
      <w:r w:rsidR="00203646">
        <w:rPr>
          <w:rFonts w:ascii="Times New Roman" w:hAnsi="Times New Roman"/>
          <w:color w:val="000000"/>
          <w:sz w:val="28"/>
          <w:szCs w:val="28"/>
        </w:rPr>
        <w:t>дефи</w:t>
      </w:r>
      <w:r>
        <w:rPr>
          <w:rFonts w:ascii="Times New Roman" w:hAnsi="Times New Roman"/>
          <w:color w:val="000000"/>
          <w:sz w:val="28"/>
          <w:szCs w:val="28"/>
        </w:rPr>
        <w:t>цитом</w:t>
      </w:r>
      <w:r w:rsidR="00715D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203646">
        <w:rPr>
          <w:rFonts w:ascii="Times New Roman" w:hAnsi="Times New Roman"/>
          <w:color w:val="000000"/>
          <w:sz w:val="28"/>
          <w:szCs w:val="28"/>
        </w:rPr>
        <w:t>1236,6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47488" w:rsidRDefault="00847488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</w:t>
      </w:r>
      <w:r w:rsidR="002036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203646">
        <w:rPr>
          <w:rFonts w:ascii="Times New Roman" w:hAnsi="Times New Roman"/>
          <w:sz w:val="28"/>
          <w:szCs w:val="28"/>
        </w:rPr>
        <w:t>3380,6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1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 w:rsidR="00E94B3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036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203646">
        <w:rPr>
          <w:rFonts w:ascii="Times New Roman" w:hAnsi="Times New Roman"/>
          <w:sz w:val="28"/>
          <w:szCs w:val="28"/>
        </w:rPr>
        <w:t>2144,0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в том числе </w:t>
      </w:r>
      <w:r w:rsidR="00203646">
        <w:rPr>
          <w:rFonts w:ascii="Times New Roman" w:hAnsi="Times New Roman"/>
          <w:sz w:val="28"/>
          <w:szCs w:val="28"/>
        </w:rPr>
        <w:t>2,8</w:t>
      </w:r>
      <w:r w:rsidR="00EF4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целевые средства</w:t>
      </w:r>
      <w:r w:rsidR="00BC3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на осуществление </w:t>
      </w:r>
      <w:r w:rsidR="00EF4FEB">
        <w:rPr>
          <w:rFonts w:ascii="Times New Roman" w:hAnsi="Times New Roman"/>
          <w:sz w:val="28"/>
          <w:szCs w:val="28"/>
        </w:rPr>
        <w:t xml:space="preserve">первичного </w:t>
      </w:r>
      <w:r>
        <w:rPr>
          <w:rFonts w:ascii="Times New Roman" w:hAnsi="Times New Roman"/>
          <w:sz w:val="28"/>
          <w:szCs w:val="28"/>
        </w:rPr>
        <w:t>воинского учета.</w:t>
      </w: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47488" w:rsidSect="007108EF">
      <w:headerReference w:type="default" r:id="rId7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9E" w:rsidRDefault="005D5B9E" w:rsidP="000F483F">
      <w:pPr>
        <w:spacing w:after="0" w:line="240" w:lineRule="auto"/>
      </w:pPr>
      <w:r>
        <w:separator/>
      </w:r>
    </w:p>
  </w:endnote>
  <w:endnote w:type="continuationSeparator" w:id="0">
    <w:p w:rsidR="005D5B9E" w:rsidRDefault="005D5B9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9E" w:rsidRDefault="005D5B9E" w:rsidP="000F483F">
      <w:pPr>
        <w:spacing w:after="0" w:line="240" w:lineRule="auto"/>
      </w:pPr>
      <w:r>
        <w:separator/>
      </w:r>
    </w:p>
  </w:footnote>
  <w:footnote w:type="continuationSeparator" w:id="0">
    <w:p w:rsidR="005D5B9E" w:rsidRDefault="005D5B9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8" w:rsidRDefault="004D33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8EF">
      <w:rPr>
        <w:noProof/>
      </w:rPr>
      <w:t>3</w:t>
    </w:r>
    <w:r>
      <w:rPr>
        <w:noProof/>
      </w:rPr>
      <w:fldChar w:fldCharType="end"/>
    </w:r>
  </w:p>
  <w:p w:rsidR="00847488" w:rsidRDefault="008474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03F6D"/>
    <w:rsid w:val="00010078"/>
    <w:rsid w:val="00010650"/>
    <w:rsid w:val="00013CA6"/>
    <w:rsid w:val="00016EDC"/>
    <w:rsid w:val="000316BC"/>
    <w:rsid w:val="00032DB3"/>
    <w:rsid w:val="000360EC"/>
    <w:rsid w:val="000409BD"/>
    <w:rsid w:val="00043CEB"/>
    <w:rsid w:val="00070548"/>
    <w:rsid w:val="000755B0"/>
    <w:rsid w:val="0007616E"/>
    <w:rsid w:val="00077400"/>
    <w:rsid w:val="00083AF6"/>
    <w:rsid w:val="00090E8E"/>
    <w:rsid w:val="0009474F"/>
    <w:rsid w:val="00094997"/>
    <w:rsid w:val="00095EB7"/>
    <w:rsid w:val="0009780F"/>
    <w:rsid w:val="000A638E"/>
    <w:rsid w:val="000C05D2"/>
    <w:rsid w:val="000C0DF5"/>
    <w:rsid w:val="000D3EAE"/>
    <w:rsid w:val="000F0453"/>
    <w:rsid w:val="000F275B"/>
    <w:rsid w:val="000F483F"/>
    <w:rsid w:val="000F59CA"/>
    <w:rsid w:val="00103019"/>
    <w:rsid w:val="00104565"/>
    <w:rsid w:val="00107B92"/>
    <w:rsid w:val="00135917"/>
    <w:rsid w:val="00141503"/>
    <w:rsid w:val="00141FAC"/>
    <w:rsid w:val="00145455"/>
    <w:rsid w:val="001547D5"/>
    <w:rsid w:val="001562C9"/>
    <w:rsid w:val="001638B6"/>
    <w:rsid w:val="00167C88"/>
    <w:rsid w:val="00170157"/>
    <w:rsid w:val="00177180"/>
    <w:rsid w:val="0018265F"/>
    <w:rsid w:val="00184302"/>
    <w:rsid w:val="001913BF"/>
    <w:rsid w:val="00191F22"/>
    <w:rsid w:val="001A1A75"/>
    <w:rsid w:val="001A1CBA"/>
    <w:rsid w:val="001B24E5"/>
    <w:rsid w:val="001B482B"/>
    <w:rsid w:val="001C031F"/>
    <w:rsid w:val="001C3666"/>
    <w:rsid w:val="001D0AAE"/>
    <w:rsid w:val="001D18AB"/>
    <w:rsid w:val="001D213B"/>
    <w:rsid w:val="001D2296"/>
    <w:rsid w:val="001D4305"/>
    <w:rsid w:val="001E231B"/>
    <w:rsid w:val="001E4698"/>
    <w:rsid w:val="001E5A68"/>
    <w:rsid w:val="001E6523"/>
    <w:rsid w:val="001F7843"/>
    <w:rsid w:val="00201FA4"/>
    <w:rsid w:val="00203646"/>
    <w:rsid w:val="002072A1"/>
    <w:rsid w:val="002134E8"/>
    <w:rsid w:val="00213727"/>
    <w:rsid w:val="0022366F"/>
    <w:rsid w:val="002238D7"/>
    <w:rsid w:val="00224149"/>
    <w:rsid w:val="00237D1B"/>
    <w:rsid w:val="00240DA6"/>
    <w:rsid w:val="00244737"/>
    <w:rsid w:val="00251915"/>
    <w:rsid w:val="00253B44"/>
    <w:rsid w:val="0026526F"/>
    <w:rsid w:val="0026668C"/>
    <w:rsid w:val="0026705E"/>
    <w:rsid w:val="00270C20"/>
    <w:rsid w:val="00270E03"/>
    <w:rsid w:val="002735B4"/>
    <w:rsid w:val="0028790F"/>
    <w:rsid w:val="002B6ACA"/>
    <w:rsid w:val="002C103B"/>
    <w:rsid w:val="002D6F33"/>
    <w:rsid w:val="002E0C42"/>
    <w:rsid w:val="002F1199"/>
    <w:rsid w:val="002F52DC"/>
    <w:rsid w:val="00300FAB"/>
    <w:rsid w:val="00303D3B"/>
    <w:rsid w:val="00307B8D"/>
    <w:rsid w:val="003177B5"/>
    <w:rsid w:val="003212D3"/>
    <w:rsid w:val="00330D32"/>
    <w:rsid w:val="00335F65"/>
    <w:rsid w:val="00336F61"/>
    <w:rsid w:val="0034131B"/>
    <w:rsid w:val="00341B16"/>
    <w:rsid w:val="0034503F"/>
    <w:rsid w:val="00345901"/>
    <w:rsid w:val="0034631A"/>
    <w:rsid w:val="003501E1"/>
    <w:rsid w:val="003504EC"/>
    <w:rsid w:val="00352B6B"/>
    <w:rsid w:val="00353946"/>
    <w:rsid w:val="00356C7A"/>
    <w:rsid w:val="00362656"/>
    <w:rsid w:val="00370E8C"/>
    <w:rsid w:val="00371952"/>
    <w:rsid w:val="00371EEB"/>
    <w:rsid w:val="00380792"/>
    <w:rsid w:val="00383632"/>
    <w:rsid w:val="0038426A"/>
    <w:rsid w:val="00386009"/>
    <w:rsid w:val="00391A8E"/>
    <w:rsid w:val="003948A0"/>
    <w:rsid w:val="00394B85"/>
    <w:rsid w:val="00395DCD"/>
    <w:rsid w:val="0039620E"/>
    <w:rsid w:val="003B04BB"/>
    <w:rsid w:val="003E4D10"/>
    <w:rsid w:val="003F1E3E"/>
    <w:rsid w:val="003F3C15"/>
    <w:rsid w:val="003F3E37"/>
    <w:rsid w:val="003F6066"/>
    <w:rsid w:val="003F680B"/>
    <w:rsid w:val="00401123"/>
    <w:rsid w:val="00402E5E"/>
    <w:rsid w:val="00416668"/>
    <w:rsid w:val="00427AF9"/>
    <w:rsid w:val="0043791C"/>
    <w:rsid w:val="00440503"/>
    <w:rsid w:val="00443635"/>
    <w:rsid w:val="00450851"/>
    <w:rsid w:val="00451BA7"/>
    <w:rsid w:val="00466118"/>
    <w:rsid w:val="00466FD5"/>
    <w:rsid w:val="00470246"/>
    <w:rsid w:val="004760D5"/>
    <w:rsid w:val="00476F89"/>
    <w:rsid w:val="0048375B"/>
    <w:rsid w:val="00486B3F"/>
    <w:rsid w:val="00490E33"/>
    <w:rsid w:val="00492B5D"/>
    <w:rsid w:val="00494076"/>
    <w:rsid w:val="00495ABA"/>
    <w:rsid w:val="004A4E95"/>
    <w:rsid w:val="004A5EE5"/>
    <w:rsid w:val="004B5AC0"/>
    <w:rsid w:val="004B7D2E"/>
    <w:rsid w:val="004D2842"/>
    <w:rsid w:val="004D3395"/>
    <w:rsid w:val="004F67B0"/>
    <w:rsid w:val="00503C69"/>
    <w:rsid w:val="0051607F"/>
    <w:rsid w:val="0052469C"/>
    <w:rsid w:val="00525999"/>
    <w:rsid w:val="00533E74"/>
    <w:rsid w:val="00540F7D"/>
    <w:rsid w:val="0054482B"/>
    <w:rsid w:val="005667DD"/>
    <w:rsid w:val="00572F03"/>
    <w:rsid w:val="005755A1"/>
    <w:rsid w:val="00577F2A"/>
    <w:rsid w:val="00583D99"/>
    <w:rsid w:val="0058519D"/>
    <w:rsid w:val="0059648E"/>
    <w:rsid w:val="00596E9B"/>
    <w:rsid w:val="005A5D76"/>
    <w:rsid w:val="005A7D91"/>
    <w:rsid w:val="005B04BB"/>
    <w:rsid w:val="005B0B4F"/>
    <w:rsid w:val="005B45D2"/>
    <w:rsid w:val="005B59BC"/>
    <w:rsid w:val="005B5B78"/>
    <w:rsid w:val="005C1EB7"/>
    <w:rsid w:val="005C5B8A"/>
    <w:rsid w:val="005C7750"/>
    <w:rsid w:val="005D30D6"/>
    <w:rsid w:val="005D384A"/>
    <w:rsid w:val="005D5B9E"/>
    <w:rsid w:val="005F06E8"/>
    <w:rsid w:val="005F49FD"/>
    <w:rsid w:val="005F75D1"/>
    <w:rsid w:val="00613AB0"/>
    <w:rsid w:val="00636EAF"/>
    <w:rsid w:val="006424B7"/>
    <w:rsid w:val="006522C8"/>
    <w:rsid w:val="006638EC"/>
    <w:rsid w:val="006700C4"/>
    <w:rsid w:val="00670DD2"/>
    <w:rsid w:val="006877FF"/>
    <w:rsid w:val="00695B91"/>
    <w:rsid w:val="0069714A"/>
    <w:rsid w:val="006A1DBD"/>
    <w:rsid w:val="006B3A8D"/>
    <w:rsid w:val="006B5A2F"/>
    <w:rsid w:val="006B7BA8"/>
    <w:rsid w:val="006C1002"/>
    <w:rsid w:val="006D62E9"/>
    <w:rsid w:val="006D6C6F"/>
    <w:rsid w:val="006E249D"/>
    <w:rsid w:val="006F2427"/>
    <w:rsid w:val="006F2D00"/>
    <w:rsid w:val="006F5E5A"/>
    <w:rsid w:val="0070343E"/>
    <w:rsid w:val="00707CF7"/>
    <w:rsid w:val="00710107"/>
    <w:rsid w:val="007103D9"/>
    <w:rsid w:val="007108EF"/>
    <w:rsid w:val="00713C0E"/>
    <w:rsid w:val="00715D6D"/>
    <w:rsid w:val="00716D21"/>
    <w:rsid w:val="007356CC"/>
    <w:rsid w:val="0073572F"/>
    <w:rsid w:val="00743371"/>
    <w:rsid w:val="007477E4"/>
    <w:rsid w:val="007548FE"/>
    <w:rsid w:val="007572E1"/>
    <w:rsid w:val="00760694"/>
    <w:rsid w:val="00760EF1"/>
    <w:rsid w:val="00767713"/>
    <w:rsid w:val="0077670A"/>
    <w:rsid w:val="007826DA"/>
    <w:rsid w:val="007834D2"/>
    <w:rsid w:val="00783FA8"/>
    <w:rsid w:val="00784A82"/>
    <w:rsid w:val="007856F5"/>
    <w:rsid w:val="00785EF1"/>
    <w:rsid w:val="007A1012"/>
    <w:rsid w:val="007A608C"/>
    <w:rsid w:val="007B3182"/>
    <w:rsid w:val="007C1E60"/>
    <w:rsid w:val="007D44BE"/>
    <w:rsid w:val="007D4DF4"/>
    <w:rsid w:val="007F0081"/>
    <w:rsid w:val="007F42A8"/>
    <w:rsid w:val="007F54BE"/>
    <w:rsid w:val="008023E6"/>
    <w:rsid w:val="008073EC"/>
    <w:rsid w:val="00807F77"/>
    <w:rsid w:val="00814C4B"/>
    <w:rsid w:val="00824E09"/>
    <w:rsid w:val="00825444"/>
    <w:rsid w:val="0082753B"/>
    <w:rsid w:val="00832444"/>
    <w:rsid w:val="00843F76"/>
    <w:rsid w:val="0084601A"/>
    <w:rsid w:val="00847488"/>
    <w:rsid w:val="0085192F"/>
    <w:rsid w:val="00852901"/>
    <w:rsid w:val="008544CA"/>
    <w:rsid w:val="008608F2"/>
    <w:rsid w:val="00860CF3"/>
    <w:rsid w:val="008612D6"/>
    <w:rsid w:val="00866479"/>
    <w:rsid w:val="00886CF3"/>
    <w:rsid w:val="00886DD3"/>
    <w:rsid w:val="00890236"/>
    <w:rsid w:val="00891FEB"/>
    <w:rsid w:val="00892791"/>
    <w:rsid w:val="008A3BD1"/>
    <w:rsid w:val="008B0105"/>
    <w:rsid w:val="008E02DB"/>
    <w:rsid w:val="008E5A19"/>
    <w:rsid w:val="009040BE"/>
    <w:rsid w:val="009054D9"/>
    <w:rsid w:val="009158AA"/>
    <w:rsid w:val="009158EF"/>
    <w:rsid w:val="009331F0"/>
    <w:rsid w:val="00935124"/>
    <w:rsid w:val="00935C67"/>
    <w:rsid w:val="00940776"/>
    <w:rsid w:val="00940B01"/>
    <w:rsid w:val="009504E9"/>
    <w:rsid w:val="00951C7A"/>
    <w:rsid w:val="0095766B"/>
    <w:rsid w:val="00957717"/>
    <w:rsid w:val="00964A8A"/>
    <w:rsid w:val="0096734F"/>
    <w:rsid w:val="0097344D"/>
    <w:rsid w:val="0097566E"/>
    <w:rsid w:val="009825B2"/>
    <w:rsid w:val="00992238"/>
    <w:rsid w:val="00994EAE"/>
    <w:rsid w:val="009A4B19"/>
    <w:rsid w:val="009A4C5D"/>
    <w:rsid w:val="009C1D47"/>
    <w:rsid w:val="009C259E"/>
    <w:rsid w:val="009D40CD"/>
    <w:rsid w:val="009E1B79"/>
    <w:rsid w:val="009E3284"/>
    <w:rsid w:val="009E5B1C"/>
    <w:rsid w:val="009E6B8D"/>
    <w:rsid w:val="009F4394"/>
    <w:rsid w:val="00A01237"/>
    <w:rsid w:val="00A1027E"/>
    <w:rsid w:val="00A21EA1"/>
    <w:rsid w:val="00A23612"/>
    <w:rsid w:val="00A2393C"/>
    <w:rsid w:val="00A26CD6"/>
    <w:rsid w:val="00A2778D"/>
    <w:rsid w:val="00A37E84"/>
    <w:rsid w:val="00A422F5"/>
    <w:rsid w:val="00A5377B"/>
    <w:rsid w:val="00A56F95"/>
    <w:rsid w:val="00A6024B"/>
    <w:rsid w:val="00A61E06"/>
    <w:rsid w:val="00A70DC5"/>
    <w:rsid w:val="00A71074"/>
    <w:rsid w:val="00A71CC7"/>
    <w:rsid w:val="00A71E16"/>
    <w:rsid w:val="00A7388E"/>
    <w:rsid w:val="00A758EE"/>
    <w:rsid w:val="00A75F29"/>
    <w:rsid w:val="00A81117"/>
    <w:rsid w:val="00A833F5"/>
    <w:rsid w:val="00A90BFF"/>
    <w:rsid w:val="00A93948"/>
    <w:rsid w:val="00A9588F"/>
    <w:rsid w:val="00A96D62"/>
    <w:rsid w:val="00AA0213"/>
    <w:rsid w:val="00AA1A36"/>
    <w:rsid w:val="00AA2B40"/>
    <w:rsid w:val="00AA2E88"/>
    <w:rsid w:val="00AA6D90"/>
    <w:rsid w:val="00AB7147"/>
    <w:rsid w:val="00AB7F5E"/>
    <w:rsid w:val="00AC2B77"/>
    <w:rsid w:val="00AC43D2"/>
    <w:rsid w:val="00AC648D"/>
    <w:rsid w:val="00AC7F30"/>
    <w:rsid w:val="00AD0AA0"/>
    <w:rsid w:val="00AD4AB9"/>
    <w:rsid w:val="00AD6804"/>
    <w:rsid w:val="00AE447B"/>
    <w:rsid w:val="00AF5221"/>
    <w:rsid w:val="00AF7EE6"/>
    <w:rsid w:val="00B029C1"/>
    <w:rsid w:val="00B1276C"/>
    <w:rsid w:val="00B15D83"/>
    <w:rsid w:val="00B21AEB"/>
    <w:rsid w:val="00B24808"/>
    <w:rsid w:val="00B30E43"/>
    <w:rsid w:val="00B31E1F"/>
    <w:rsid w:val="00B36F86"/>
    <w:rsid w:val="00B43857"/>
    <w:rsid w:val="00B46A3E"/>
    <w:rsid w:val="00B532DD"/>
    <w:rsid w:val="00B6173D"/>
    <w:rsid w:val="00B736E1"/>
    <w:rsid w:val="00B7398C"/>
    <w:rsid w:val="00B75C73"/>
    <w:rsid w:val="00B807B4"/>
    <w:rsid w:val="00B83626"/>
    <w:rsid w:val="00B854BD"/>
    <w:rsid w:val="00B860EE"/>
    <w:rsid w:val="00B9642D"/>
    <w:rsid w:val="00BA7581"/>
    <w:rsid w:val="00BB1B29"/>
    <w:rsid w:val="00BB4A49"/>
    <w:rsid w:val="00BB5248"/>
    <w:rsid w:val="00BB5A96"/>
    <w:rsid w:val="00BB6D30"/>
    <w:rsid w:val="00BC0545"/>
    <w:rsid w:val="00BC3CCB"/>
    <w:rsid w:val="00BD7E1C"/>
    <w:rsid w:val="00BE18A5"/>
    <w:rsid w:val="00C047FC"/>
    <w:rsid w:val="00C06298"/>
    <w:rsid w:val="00C142EB"/>
    <w:rsid w:val="00C147F8"/>
    <w:rsid w:val="00C21385"/>
    <w:rsid w:val="00C23C73"/>
    <w:rsid w:val="00C2429B"/>
    <w:rsid w:val="00C25FF5"/>
    <w:rsid w:val="00C2607B"/>
    <w:rsid w:val="00C269A1"/>
    <w:rsid w:val="00C275C9"/>
    <w:rsid w:val="00C3434A"/>
    <w:rsid w:val="00C34F44"/>
    <w:rsid w:val="00C37CC2"/>
    <w:rsid w:val="00C37DA6"/>
    <w:rsid w:val="00C55C59"/>
    <w:rsid w:val="00C73280"/>
    <w:rsid w:val="00C750A6"/>
    <w:rsid w:val="00C755B0"/>
    <w:rsid w:val="00C83433"/>
    <w:rsid w:val="00C97D4F"/>
    <w:rsid w:val="00CB3A3D"/>
    <w:rsid w:val="00CB57C2"/>
    <w:rsid w:val="00CC0E4D"/>
    <w:rsid w:val="00CC20E1"/>
    <w:rsid w:val="00CD7E46"/>
    <w:rsid w:val="00CE069A"/>
    <w:rsid w:val="00CE18A6"/>
    <w:rsid w:val="00CE29A3"/>
    <w:rsid w:val="00CE35CE"/>
    <w:rsid w:val="00CF6113"/>
    <w:rsid w:val="00D0680B"/>
    <w:rsid w:val="00D132BA"/>
    <w:rsid w:val="00D179A0"/>
    <w:rsid w:val="00D24006"/>
    <w:rsid w:val="00D26820"/>
    <w:rsid w:val="00D320A7"/>
    <w:rsid w:val="00D336A7"/>
    <w:rsid w:val="00D37736"/>
    <w:rsid w:val="00D37E6B"/>
    <w:rsid w:val="00D41DEA"/>
    <w:rsid w:val="00D46379"/>
    <w:rsid w:val="00D463BD"/>
    <w:rsid w:val="00D47F95"/>
    <w:rsid w:val="00D50731"/>
    <w:rsid w:val="00D52706"/>
    <w:rsid w:val="00D53099"/>
    <w:rsid w:val="00D5439C"/>
    <w:rsid w:val="00D57C97"/>
    <w:rsid w:val="00D61287"/>
    <w:rsid w:val="00D71619"/>
    <w:rsid w:val="00D750E5"/>
    <w:rsid w:val="00D7584F"/>
    <w:rsid w:val="00D82127"/>
    <w:rsid w:val="00D851F0"/>
    <w:rsid w:val="00D9283A"/>
    <w:rsid w:val="00D940AB"/>
    <w:rsid w:val="00D9616E"/>
    <w:rsid w:val="00DA291C"/>
    <w:rsid w:val="00DA443B"/>
    <w:rsid w:val="00DB54C1"/>
    <w:rsid w:val="00DC190E"/>
    <w:rsid w:val="00DC236A"/>
    <w:rsid w:val="00DC2DB5"/>
    <w:rsid w:val="00DC37FF"/>
    <w:rsid w:val="00DC3E7B"/>
    <w:rsid w:val="00DC4D00"/>
    <w:rsid w:val="00DC5872"/>
    <w:rsid w:val="00DC6131"/>
    <w:rsid w:val="00DC68CA"/>
    <w:rsid w:val="00DD24BB"/>
    <w:rsid w:val="00DE781D"/>
    <w:rsid w:val="00DF3259"/>
    <w:rsid w:val="00E018D4"/>
    <w:rsid w:val="00E07B56"/>
    <w:rsid w:val="00E10021"/>
    <w:rsid w:val="00E122FC"/>
    <w:rsid w:val="00E1463F"/>
    <w:rsid w:val="00E17A77"/>
    <w:rsid w:val="00E22688"/>
    <w:rsid w:val="00E22E5D"/>
    <w:rsid w:val="00E23193"/>
    <w:rsid w:val="00E24DB9"/>
    <w:rsid w:val="00E24E87"/>
    <w:rsid w:val="00E26D47"/>
    <w:rsid w:val="00E32071"/>
    <w:rsid w:val="00E32902"/>
    <w:rsid w:val="00E36702"/>
    <w:rsid w:val="00E374F8"/>
    <w:rsid w:val="00E4023A"/>
    <w:rsid w:val="00E4030F"/>
    <w:rsid w:val="00E412F0"/>
    <w:rsid w:val="00E4303D"/>
    <w:rsid w:val="00E479A3"/>
    <w:rsid w:val="00E515C4"/>
    <w:rsid w:val="00E52553"/>
    <w:rsid w:val="00E63822"/>
    <w:rsid w:val="00E65A82"/>
    <w:rsid w:val="00E76479"/>
    <w:rsid w:val="00E876B9"/>
    <w:rsid w:val="00E92B86"/>
    <w:rsid w:val="00E93AC5"/>
    <w:rsid w:val="00E94B37"/>
    <w:rsid w:val="00E96717"/>
    <w:rsid w:val="00EA1CE9"/>
    <w:rsid w:val="00EA4791"/>
    <w:rsid w:val="00EA583B"/>
    <w:rsid w:val="00EA5F91"/>
    <w:rsid w:val="00EA7EB0"/>
    <w:rsid w:val="00EB4E13"/>
    <w:rsid w:val="00EB752F"/>
    <w:rsid w:val="00EB7B79"/>
    <w:rsid w:val="00EC5F49"/>
    <w:rsid w:val="00ED5D13"/>
    <w:rsid w:val="00ED6ED2"/>
    <w:rsid w:val="00ED7E7F"/>
    <w:rsid w:val="00EF08D9"/>
    <w:rsid w:val="00EF4FEB"/>
    <w:rsid w:val="00F02E96"/>
    <w:rsid w:val="00F02F67"/>
    <w:rsid w:val="00F03D21"/>
    <w:rsid w:val="00F05582"/>
    <w:rsid w:val="00F06C67"/>
    <w:rsid w:val="00F06D36"/>
    <w:rsid w:val="00F06E2E"/>
    <w:rsid w:val="00F1419F"/>
    <w:rsid w:val="00F2610D"/>
    <w:rsid w:val="00F40102"/>
    <w:rsid w:val="00F46916"/>
    <w:rsid w:val="00F47F9A"/>
    <w:rsid w:val="00F54DB2"/>
    <w:rsid w:val="00F553A6"/>
    <w:rsid w:val="00F629EF"/>
    <w:rsid w:val="00F75C3C"/>
    <w:rsid w:val="00F8367E"/>
    <w:rsid w:val="00F8496C"/>
    <w:rsid w:val="00F87712"/>
    <w:rsid w:val="00F94C24"/>
    <w:rsid w:val="00F97403"/>
    <w:rsid w:val="00FA757A"/>
    <w:rsid w:val="00FB06CD"/>
    <w:rsid w:val="00FB08AF"/>
    <w:rsid w:val="00FB4E77"/>
    <w:rsid w:val="00FB5330"/>
    <w:rsid w:val="00FC2133"/>
    <w:rsid w:val="00FC7D41"/>
    <w:rsid w:val="00FC7FAB"/>
    <w:rsid w:val="00FD0DCC"/>
    <w:rsid w:val="00FD2908"/>
    <w:rsid w:val="00FE0CE0"/>
    <w:rsid w:val="00FE0E6A"/>
    <w:rsid w:val="00FE2CB4"/>
    <w:rsid w:val="00FE326F"/>
    <w:rsid w:val="00FE590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F2BDC-C530-4350-8178-372A7BA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6D6C6F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EA1CE9"/>
    <w:pPr>
      <w:spacing w:after="0" w:line="240" w:lineRule="auto"/>
      <w:jc w:val="center"/>
    </w:pPr>
    <w:rPr>
      <w:rFonts w:ascii="Times New Roman" w:hAnsi="Times New Roman"/>
      <w:spacing w:val="20"/>
      <w:sz w:val="28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A2778D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262</cp:revision>
  <cp:lastPrinted>2017-06-26T06:15:00Z</cp:lastPrinted>
  <dcterms:created xsi:type="dcterms:W3CDTF">2015-05-06T06:06:00Z</dcterms:created>
  <dcterms:modified xsi:type="dcterms:W3CDTF">2020-07-15T13:28:00Z</dcterms:modified>
</cp:coreProperties>
</file>